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F2D9" w14:textId="234A5C2C" w:rsidR="003E67E9" w:rsidRDefault="000A4ECA" w:rsidP="00300F83">
      <w:pPr>
        <w:jc w:val="center"/>
        <w:rPr>
          <w:sz w:val="22"/>
          <w:szCs w:val="22"/>
        </w:rPr>
      </w:pPr>
      <w:r>
        <w:rPr>
          <w:sz w:val="22"/>
          <w:szCs w:val="22"/>
        </w:rPr>
        <w:t>CITY OF WALLACE</w:t>
      </w:r>
    </w:p>
    <w:p w14:paraId="16354048" w14:textId="77777777" w:rsidR="000A4ECA" w:rsidRDefault="000A4ECA" w:rsidP="00300F83">
      <w:pPr>
        <w:jc w:val="center"/>
        <w:rPr>
          <w:sz w:val="22"/>
          <w:szCs w:val="22"/>
        </w:rPr>
      </w:pPr>
      <w:r>
        <w:rPr>
          <w:sz w:val="22"/>
          <w:szCs w:val="22"/>
        </w:rPr>
        <w:t>703 Cedar St., Wallace, Idaho</w:t>
      </w:r>
    </w:p>
    <w:p w14:paraId="5291B69E" w14:textId="77777777" w:rsidR="00300F83" w:rsidRDefault="002E0307" w:rsidP="00300F83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684EAF">
        <w:rPr>
          <w:sz w:val="22"/>
          <w:szCs w:val="22"/>
        </w:rPr>
        <w:t xml:space="preserve"> </w:t>
      </w:r>
      <w:r w:rsidR="000A4ECA">
        <w:rPr>
          <w:sz w:val="22"/>
          <w:szCs w:val="22"/>
        </w:rPr>
        <w:t>Council Meeting</w:t>
      </w:r>
    </w:p>
    <w:p w14:paraId="71D7442A" w14:textId="6CDDDFFA" w:rsidR="000A4ECA" w:rsidRDefault="000A1C26" w:rsidP="00300F83">
      <w:pPr>
        <w:jc w:val="center"/>
        <w:rPr>
          <w:sz w:val="22"/>
          <w:szCs w:val="22"/>
        </w:rPr>
      </w:pPr>
      <w:r>
        <w:rPr>
          <w:sz w:val="22"/>
          <w:szCs w:val="22"/>
        </w:rPr>
        <w:t>November 9</w:t>
      </w:r>
      <w:r w:rsidR="00787D96">
        <w:rPr>
          <w:sz w:val="22"/>
          <w:szCs w:val="22"/>
        </w:rPr>
        <w:t>, 2022</w:t>
      </w:r>
    </w:p>
    <w:p w14:paraId="6A5EF03F" w14:textId="66C39ABD" w:rsidR="00553913" w:rsidRDefault="000A4ECA" w:rsidP="00300F83">
      <w:pPr>
        <w:jc w:val="center"/>
        <w:rPr>
          <w:sz w:val="22"/>
          <w:szCs w:val="22"/>
        </w:rPr>
      </w:pPr>
      <w:r>
        <w:rPr>
          <w:sz w:val="22"/>
          <w:szCs w:val="22"/>
        </w:rPr>
        <w:t>6:00 p.m.</w:t>
      </w:r>
    </w:p>
    <w:p w14:paraId="79142A2F" w14:textId="77777777" w:rsidR="00D24D11" w:rsidRDefault="00D24D11" w:rsidP="00A25F8A">
      <w:pPr>
        <w:jc w:val="center"/>
        <w:rPr>
          <w:sz w:val="22"/>
          <w:szCs w:val="22"/>
        </w:rPr>
      </w:pPr>
    </w:p>
    <w:p w14:paraId="1F74752E" w14:textId="31E35C0A" w:rsidR="006472BA" w:rsidRPr="00305DA4" w:rsidRDefault="00A216A3" w:rsidP="00305DA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AMENDED AGENDA</w:t>
      </w:r>
    </w:p>
    <w:p w14:paraId="28E3A9A1" w14:textId="77777777" w:rsidR="001D6E0F" w:rsidRDefault="001D6E0F" w:rsidP="00087F8C">
      <w:pPr>
        <w:jc w:val="center"/>
        <w:rPr>
          <w:sz w:val="22"/>
          <w:szCs w:val="22"/>
        </w:rPr>
      </w:pPr>
    </w:p>
    <w:p w14:paraId="0B71199D" w14:textId="7766C948" w:rsidR="00D4412A" w:rsidRDefault="00510491" w:rsidP="00510491">
      <w:pPr>
        <w:rPr>
          <w:sz w:val="22"/>
          <w:szCs w:val="22"/>
        </w:rPr>
      </w:pPr>
      <w:r w:rsidRPr="003A1D98">
        <w:rPr>
          <w:sz w:val="22"/>
          <w:szCs w:val="22"/>
        </w:rPr>
        <w:t>Call to order</w:t>
      </w:r>
    </w:p>
    <w:p w14:paraId="42B5DF78" w14:textId="6F0E5E3E" w:rsidR="00DA6E82" w:rsidRDefault="00510491">
      <w:pPr>
        <w:rPr>
          <w:sz w:val="22"/>
          <w:szCs w:val="22"/>
        </w:rPr>
      </w:pPr>
      <w:r w:rsidRPr="003A1D98">
        <w:rPr>
          <w:sz w:val="22"/>
          <w:szCs w:val="22"/>
        </w:rPr>
        <w:t>Roll Call</w:t>
      </w:r>
    </w:p>
    <w:p w14:paraId="68FA430A" w14:textId="154261E5" w:rsidR="005C54E1" w:rsidRDefault="009528A5">
      <w:pPr>
        <w:rPr>
          <w:sz w:val="22"/>
          <w:szCs w:val="22"/>
        </w:rPr>
      </w:pPr>
      <w:r>
        <w:rPr>
          <w:sz w:val="22"/>
          <w:szCs w:val="22"/>
        </w:rPr>
        <w:t>F</w:t>
      </w:r>
      <w:r w:rsidR="00DA6E82">
        <w:rPr>
          <w:sz w:val="22"/>
          <w:szCs w:val="22"/>
        </w:rPr>
        <w:t>lag</w:t>
      </w:r>
      <w:r w:rsidR="007956CC">
        <w:rPr>
          <w:sz w:val="22"/>
          <w:szCs w:val="22"/>
        </w:rPr>
        <w:t xml:space="preserve"> Salute</w:t>
      </w:r>
    </w:p>
    <w:p w14:paraId="43717F37" w14:textId="18997098" w:rsidR="005C54E1" w:rsidRDefault="005C54E1">
      <w:pPr>
        <w:rPr>
          <w:sz w:val="22"/>
          <w:szCs w:val="22"/>
        </w:rPr>
      </w:pPr>
      <w:r>
        <w:rPr>
          <w:sz w:val="22"/>
          <w:szCs w:val="22"/>
        </w:rPr>
        <w:t>Motion to Amend (</w:t>
      </w:r>
      <w:r w:rsidRPr="005C54E1">
        <w:rPr>
          <w:i/>
          <w:iCs/>
          <w:sz w:val="22"/>
          <w:szCs w:val="22"/>
          <w:u w:val="single"/>
        </w:rPr>
        <w:t>Action Item</w:t>
      </w:r>
      <w:r>
        <w:rPr>
          <w:sz w:val="22"/>
          <w:szCs w:val="22"/>
        </w:rPr>
        <w:t>)</w:t>
      </w:r>
    </w:p>
    <w:p w14:paraId="3661A6B5" w14:textId="77777777" w:rsidR="001D6E0F" w:rsidRDefault="001D6E0F">
      <w:pPr>
        <w:rPr>
          <w:sz w:val="22"/>
          <w:szCs w:val="22"/>
        </w:rPr>
      </w:pPr>
    </w:p>
    <w:p w14:paraId="4A519C0B" w14:textId="4927E70D" w:rsidR="00EE377C" w:rsidRPr="003A1D98" w:rsidRDefault="00EE377C">
      <w:pPr>
        <w:rPr>
          <w:b/>
          <w:bCs/>
          <w:sz w:val="22"/>
          <w:szCs w:val="22"/>
        </w:rPr>
      </w:pPr>
      <w:r w:rsidRPr="003A1D98">
        <w:rPr>
          <w:b/>
          <w:bCs/>
          <w:sz w:val="22"/>
          <w:szCs w:val="22"/>
        </w:rPr>
        <w:t>Consent Agenda:</w:t>
      </w:r>
      <w:r w:rsidR="00613F6E">
        <w:rPr>
          <w:b/>
          <w:bCs/>
          <w:sz w:val="22"/>
          <w:szCs w:val="22"/>
        </w:rPr>
        <w:t xml:space="preserve"> </w:t>
      </w:r>
      <w:r w:rsidR="00613F6E" w:rsidRPr="00A50F3C">
        <w:rPr>
          <w:bCs/>
          <w:sz w:val="22"/>
          <w:szCs w:val="22"/>
        </w:rPr>
        <w:t>(</w:t>
      </w:r>
      <w:r w:rsidR="00613F6E" w:rsidRPr="00A50F3C">
        <w:rPr>
          <w:bCs/>
          <w:i/>
          <w:sz w:val="22"/>
          <w:szCs w:val="22"/>
          <w:u w:val="single"/>
        </w:rPr>
        <w:t>Action Item</w:t>
      </w:r>
      <w:r w:rsidR="00613F6E" w:rsidRPr="00A50F3C">
        <w:rPr>
          <w:bCs/>
          <w:sz w:val="22"/>
          <w:szCs w:val="22"/>
        </w:rPr>
        <w:t>)</w:t>
      </w:r>
    </w:p>
    <w:p w14:paraId="37DC3FB1" w14:textId="77777777" w:rsidR="00EE377C" w:rsidRPr="00862348" w:rsidRDefault="00EE377C">
      <w:pPr>
        <w:rPr>
          <w:sz w:val="22"/>
          <w:szCs w:val="22"/>
        </w:rPr>
      </w:pPr>
      <w:r w:rsidRPr="003A1D98">
        <w:rPr>
          <w:sz w:val="22"/>
          <w:szCs w:val="22"/>
        </w:rPr>
        <w:t xml:space="preserve">Any item can be removed from the consent agenda at the request of any member of the Council and that item will be </w:t>
      </w:r>
      <w:r w:rsidRPr="00862348">
        <w:rPr>
          <w:sz w:val="22"/>
          <w:szCs w:val="22"/>
        </w:rPr>
        <w:t>considered separately later. Approval by roll call vote.</w:t>
      </w:r>
    </w:p>
    <w:p w14:paraId="17844025" w14:textId="7D45093E" w:rsidR="001B1E5E" w:rsidRPr="00932595" w:rsidRDefault="00EE377C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932595">
        <w:rPr>
          <w:sz w:val="22"/>
          <w:szCs w:val="22"/>
        </w:rPr>
        <w:t>Ap</w:t>
      </w:r>
      <w:r w:rsidR="0001531A" w:rsidRPr="00932595">
        <w:rPr>
          <w:sz w:val="22"/>
          <w:szCs w:val="22"/>
        </w:rPr>
        <w:t>prove the minutes of the r</w:t>
      </w:r>
      <w:r w:rsidR="009C53BF" w:rsidRPr="00932595">
        <w:rPr>
          <w:sz w:val="22"/>
          <w:szCs w:val="22"/>
        </w:rPr>
        <w:t>egular</w:t>
      </w:r>
      <w:r w:rsidR="0001531A" w:rsidRPr="00932595">
        <w:rPr>
          <w:sz w:val="22"/>
          <w:szCs w:val="22"/>
        </w:rPr>
        <w:t xml:space="preserve"> </w:t>
      </w:r>
      <w:r w:rsidR="000A1C26">
        <w:rPr>
          <w:b/>
          <w:sz w:val="22"/>
          <w:szCs w:val="22"/>
        </w:rPr>
        <w:t>October 12</w:t>
      </w:r>
      <w:r w:rsidR="008E2E4B" w:rsidRPr="00932595">
        <w:rPr>
          <w:b/>
          <w:sz w:val="22"/>
          <w:szCs w:val="22"/>
        </w:rPr>
        <w:t>, 202</w:t>
      </w:r>
      <w:r w:rsidR="00932595" w:rsidRPr="00932595">
        <w:rPr>
          <w:b/>
          <w:sz w:val="22"/>
          <w:szCs w:val="22"/>
        </w:rPr>
        <w:t>2</w:t>
      </w:r>
      <w:r w:rsidR="008E2E4B" w:rsidRPr="00932595">
        <w:rPr>
          <w:b/>
          <w:sz w:val="22"/>
          <w:szCs w:val="22"/>
        </w:rPr>
        <w:t xml:space="preserve"> </w:t>
      </w:r>
      <w:r w:rsidR="00E6337D" w:rsidRPr="00932595">
        <w:rPr>
          <w:sz w:val="22"/>
          <w:szCs w:val="22"/>
        </w:rPr>
        <w:t>meeting</w:t>
      </w:r>
      <w:r w:rsidR="008E2E4B" w:rsidRPr="00932595">
        <w:rPr>
          <w:sz w:val="22"/>
          <w:szCs w:val="22"/>
        </w:rPr>
        <w:t>.</w:t>
      </w:r>
    </w:p>
    <w:p w14:paraId="031A4C84" w14:textId="3A7C6142" w:rsidR="005E2531" w:rsidRPr="001F1124" w:rsidRDefault="00EE377C">
      <w:pPr>
        <w:numPr>
          <w:ilvl w:val="0"/>
          <w:numId w:val="1"/>
        </w:numPr>
        <w:rPr>
          <w:sz w:val="22"/>
          <w:szCs w:val="22"/>
        </w:rPr>
      </w:pPr>
      <w:r w:rsidRPr="00332F8E">
        <w:rPr>
          <w:sz w:val="22"/>
          <w:szCs w:val="22"/>
        </w:rPr>
        <w:t xml:space="preserve">Approve the </w:t>
      </w:r>
      <w:r w:rsidRPr="00332F8E">
        <w:rPr>
          <w:b/>
          <w:sz w:val="22"/>
          <w:szCs w:val="22"/>
        </w:rPr>
        <w:t>accounts payable including transfers</w:t>
      </w:r>
      <w:r w:rsidRPr="00332F8E">
        <w:rPr>
          <w:sz w:val="22"/>
          <w:szCs w:val="22"/>
        </w:rPr>
        <w:t xml:space="preserve"> for </w:t>
      </w:r>
      <w:r w:rsidRPr="00035329">
        <w:rPr>
          <w:sz w:val="22"/>
          <w:szCs w:val="22"/>
        </w:rPr>
        <w:t>the month of</w:t>
      </w:r>
      <w:r w:rsidR="001F3624" w:rsidRPr="00035329">
        <w:rPr>
          <w:sz w:val="22"/>
          <w:szCs w:val="22"/>
        </w:rPr>
        <w:t xml:space="preserve"> </w:t>
      </w:r>
      <w:r w:rsidR="000A1C26">
        <w:rPr>
          <w:sz w:val="22"/>
          <w:szCs w:val="22"/>
        </w:rPr>
        <w:t xml:space="preserve">October </w:t>
      </w:r>
      <w:r w:rsidR="006250C9" w:rsidRPr="00035329">
        <w:rPr>
          <w:b/>
          <w:sz w:val="22"/>
          <w:szCs w:val="22"/>
        </w:rPr>
        <w:t xml:space="preserve">totaling </w:t>
      </w:r>
      <w:r w:rsidR="00035329" w:rsidRPr="00035329">
        <w:rPr>
          <w:b/>
          <w:sz w:val="22"/>
          <w:szCs w:val="22"/>
        </w:rPr>
        <w:t>$</w:t>
      </w:r>
      <w:r w:rsidR="000764D6">
        <w:rPr>
          <w:b/>
          <w:sz w:val="22"/>
          <w:szCs w:val="22"/>
        </w:rPr>
        <w:t>34,620.99</w:t>
      </w:r>
      <w:r w:rsidR="000A1C26">
        <w:rPr>
          <w:b/>
          <w:sz w:val="22"/>
          <w:szCs w:val="22"/>
        </w:rPr>
        <w:t xml:space="preserve"> </w:t>
      </w:r>
      <w:r w:rsidR="00750C07" w:rsidRPr="00035329">
        <w:rPr>
          <w:sz w:val="22"/>
          <w:szCs w:val="22"/>
        </w:rPr>
        <w:t>and</w:t>
      </w:r>
      <w:r w:rsidR="008F4AB0" w:rsidRPr="00332F8E">
        <w:rPr>
          <w:sz w:val="22"/>
          <w:szCs w:val="22"/>
        </w:rPr>
        <w:t xml:space="preserve"> the </w:t>
      </w:r>
      <w:r w:rsidR="00F76A20" w:rsidRPr="00332F8E">
        <w:rPr>
          <w:sz w:val="22"/>
          <w:szCs w:val="22"/>
        </w:rPr>
        <w:t xml:space="preserve">advance </w:t>
      </w:r>
      <w:r w:rsidR="00845927" w:rsidRPr="00332F8E">
        <w:rPr>
          <w:sz w:val="22"/>
          <w:szCs w:val="22"/>
        </w:rPr>
        <w:t>payroll for</w:t>
      </w:r>
      <w:r w:rsidR="00A87D3B" w:rsidRPr="00332F8E">
        <w:rPr>
          <w:sz w:val="22"/>
          <w:szCs w:val="22"/>
        </w:rPr>
        <w:t xml:space="preserve"> </w:t>
      </w:r>
      <w:r w:rsidR="000A1C26">
        <w:rPr>
          <w:sz w:val="22"/>
          <w:szCs w:val="22"/>
        </w:rPr>
        <w:t>November</w:t>
      </w:r>
      <w:r w:rsidR="00845927" w:rsidRPr="00332F8E">
        <w:rPr>
          <w:sz w:val="22"/>
          <w:szCs w:val="22"/>
        </w:rPr>
        <w:t>.</w:t>
      </w:r>
      <w:r w:rsidR="003E00C2" w:rsidRPr="00332F8E">
        <w:rPr>
          <w:sz w:val="22"/>
          <w:szCs w:val="22"/>
        </w:rPr>
        <w:t xml:space="preserve"> </w:t>
      </w:r>
      <w:r w:rsidR="0001531A" w:rsidRPr="00332F8E">
        <w:rPr>
          <w:sz w:val="22"/>
          <w:szCs w:val="22"/>
        </w:rPr>
        <w:t xml:space="preserve"> </w:t>
      </w:r>
      <w:r w:rsidR="003E00C2" w:rsidRPr="00332F8E">
        <w:rPr>
          <w:sz w:val="22"/>
          <w:szCs w:val="22"/>
        </w:rPr>
        <w:t xml:space="preserve">Below are the </w:t>
      </w:r>
      <w:r w:rsidRPr="00332F8E">
        <w:rPr>
          <w:sz w:val="22"/>
          <w:szCs w:val="22"/>
        </w:rPr>
        <w:t>expenses listed by fund and may include fund trans</w:t>
      </w:r>
      <w:r w:rsidR="003E00C2" w:rsidRPr="00332F8E">
        <w:rPr>
          <w:sz w:val="22"/>
          <w:szCs w:val="22"/>
        </w:rPr>
        <w:t xml:space="preserve">fers, service charges, fees, </w:t>
      </w:r>
      <w:r w:rsidRPr="00332F8E">
        <w:rPr>
          <w:sz w:val="22"/>
          <w:szCs w:val="22"/>
        </w:rPr>
        <w:t>refunds and other accounting procedures.</w:t>
      </w:r>
    </w:p>
    <w:p w14:paraId="57B0F454" w14:textId="2D35D310" w:rsidR="004F318F" w:rsidRPr="003A1D98" w:rsidRDefault="008F4AB0">
      <w:pPr>
        <w:rPr>
          <w:sz w:val="22"/>
          <w:szCs w:val="22"/>
        </w:rPr>
      </w:pPr>
      <w:r w:rsidRPr="00332F8E">
        <w:rPr>
          <w:sz w:val="22"/>
          <w:szCs w:val="22"/>
        </w:rPr>
        <w:tab/>
      </w:r>
      <w:proofErr w:type="gramStart"/>
      <w:r w:rsidR="00EE377C" w:rsidRPr="00332F8E">
        <w:rPr>
          <w:sz w:val="22"/>
          <w:szCs w:val="22"/>
        </w:rPr>
        <w:t>Line item</w:t>
      </w:r>
      <w:proofErr w:type="gramEnd"/>
      <w:r w:rsidR="00EE377C" w:rsidRPr="00332F8E">
        <w:rPr>
          <w:sz w:val="22"/>
          <w:szCs w:val="22"/>
        </w:rPr>
        <w:t xml:space="preserve"> breakdowns are available in monthly printout from the City Clerk.</w:t>
      </w:r>
    </w:p>
    <w:p w14:paraId="3A9A3014" w14:textId="53B809C1" w:rsidR="00CE103D" w:rsidRDefault="004F318F">
      <w:pPr>
        <w:rPr>
          <w:sz w:val="22"/>
          <w:szCs w:val="22"/>
        </w:rPr>
      </w:pPr>
      <w:r w:rsidRPr="003A1D98">
        <w:rPr>
          <w:sz w:val="22"/>
          <w:szCs w:val="22"/>
        </w:rPr>
        <w:tab/>
      </w:r>
      <w:r w:rsidR="00DB4D98" w:rsidRPr="003A1D98">
        <w:rPr>
          <w:sz w:val="22"/>
          <w:szCs w:val="22"/>
        </w:rPr>
        <w:t>GENERAL</w:t>
      </w:r>
      <w:r w:rsidR="00DB4D98" w:rsidRPr="003A1D98">
        <w:rPr>
          <w:sz w:val="22"/>
          <w:szCs w:val="22"/>
        </w:rPr>
        <w:tab/>
      </w:r>
      <w:r w:rsidR="00DB4D98" w:rsidRPr="003A1D98">
        <w:rPr>
          <w:sz w:val="22"/>
          <w:szCs w:val="22"/>
        </w:rPr>
        <w:tab/>
        <w:t xml:space="preserve">     </w:t>
      </w:r>
      <w:r w:rsidR="002A66EF" w:rsidRPr="003A1D98">
        <w:rPr>
          <w:sz w:val="22"/>
          <w:szCs w:val="22"/>
        </w:rPr>
        <w:t xml:space="preserve"> </w:t>
      </w:r>
      <w:r w:rsidR="00500304" w:rsidRPr="003A1D98">
        <w:rPr>
          <w:sz w:val="22"/>
          <w:szCs w:val="22"/>
        </w:rPr>
        <w:t xml:space="preserve"> </w:t>
      </w:r>
      <w:r w:rsidR="00CA7FB9">
        <w:rPr>
          <w:sz w:val="22"/>
          <w:szCs w:val="22"/>
        </w:rPr>
        <w:t>$12,277.14</w:t>
      </w:r>
    </w:p>
    <w:p w14:paraId="483348E1" w14:textId="2F7DE550" w:rsidR="00F76A20" w:rsidRDefault="00A91A30">
      <w:pPr>
        <w:rPr>
          <w:sz w:val="22"/>
          <w:szCs w:val="22"/>
        </w:rPr>
      </w:pPr>
      <w:r w:rsidRPr="003A1D98">
        <w:rPr>
          <w:sz w:val="22"/>
          <w:szCs w:val="22"/>
        </w:rPr>
        <w:tab/>
        <w:t>STREET</w:t>
      </w:r>
      <w:r w:rsidRPr="003A1D98">
        <w:rPr>
          <w:sz w:val="22"/>
          <w:szCs w:val="22"/>
        </w:rPr>
        <w:tab/>
      </w:r>
      <w:r w:rsidRPr="003A1D98">
        <w:rPr>
          <w:sz w:val="22"/>
          <w:szCs w:val="22"/>
        </w:rPr>
        <w:tab/>
      </w:r>
      <w:r w:rsidR="0038029F" w:rsidRPr="003A1D98">
        <w:rPr>
          <w:sz w:val="22"/>
          <w:szCs w:val="22"/>
        </w:rPr>
        <w:t xml:space="preserve">      </w:t>
      </w:r>
      <w:r w:rsidR="005C5A50">
        <w:rPr>
          <w:sz w:val="22"/>
          <w:szCs w:val="22"/>
        </w:rPr>
        <w:t xml:space="preserve"> </w:t>
      </w:r>
      <w:r w:rsidR="0068489E">
        <w:rPr>
          <w:sz w:val="22"/>
          <w:szCs w:val="22"/>
        </w:rPr>
        <w:t>$</w:t>
      </w:r>
      <w:r w:rsidR="00CA7FB9">
        <w:rPr>
          <w:sz w:val="22"/>
          <w:szCs w:val="22"/>
        </w:rPr>
        <w:t>16,702.23</w:t>
      </w:r>
    </w:p>
    <w:p w14:paraId="727FC2DE" w14:textId="1E75EEDB" w:rsidR="00EE377C" w:rsidRPr="003A1D98" w:rsidRDefault="002E1CAA">
      <w:pPr>
        <w:rPr>
          <w:sz w:val="22"/>
          <w:szCs w:val="22"/>
        </w:rPr>
      </w:pPr>
      <w:r w:rsidRPr="003A1D98">
        <w:rPr>
          <w:sz w:val="22"/>
          <w:szCs w:val="22"/>
        </w:rPr>
        <w:tab/>
      </w:r>
      <w:r w:rsidR="00091B02">
        <w:rPr>
          <w:sz w:val="22"/>
          <w:szCs w:val="22"/>
        </w:rPr>
        <w:t>LIBRARY</w:t>
      </w:r>
      <w:r w:rsidR="00091B02">
        <w:rPr>
          <w:sz w:val="22"/>
          <w:szCs w:val="22"/>
        </w:rPr>
        <w:tab/>
      </w:r>
      <w:r w:rsidR="00091B02">
        <w:rPr>
          <w:sz w:val="22"/>
          <w:szCs w:val="22"/>
        </w:rPr>
        <w:tab/>
        <w:t xml:space="preserve">       </w:t>
      </w:r>
      <w:r w:rsidR="00E6337D">
        <w:rPr>
          <w:sz w:val="22"/>
          <w:szCs w:val="22"/>
        </w:rPr>
        <w:t>$</w:t>
      </w:r>
      <w:r w:rsidR="00CA7FB9">
        <w:rPr>
          <w:sz w:val="22"/>
          <w:szCs w:val="22"/>
        </w:rPr>
        <w:t>2,755.69</w:t>
      </w:r>
    </w:p>
    <w:p w14:paraId="2A63A467" w14:textId="38599562" w:rsidR="00796F76" w:rsidRPr="002F0FB9" w:rsidRDefault="00EE377C">
      <w:pPr>
        <w:rPr>
          <w:sz w:val="22"/>
          <w:szCs w:val="22"/>
        </w:rPr>
      </w:pPr>
      <w:r w:rsidRPr="003A1D98">
        <w:rPr>
          <w:sz w:val="22"/>
          <w:szCs w:val="22"/>
        </w:rPr>
        <w:tab/>
      </w:r>
      <w:r w:rsidRPr="002F0FB9">
        <w:rPr>
          <w:sz w:val="22"/>
          <w:szCs w:val="22"/>
        </w:rPr>
        <w:t>PARKS &amp; REC</w:t>
      </w:r>
      <w:r w:rsidRPr="002F0FB9">
        <w:rPr>
          <w:sz w:val="22"/>
          <w:szCs w:val="22"/>
        </w:rPr>
        <w:tab/>
      </w:r>
      <w:r w:rsidRPr="002F0FB9">
        <w:rPr>
          <w:sz w:val="22"/>
          <w:szCs w:val="22"/>
        </w:rPr>
        <w:tab/>
      </w:r>
      <w:r w:rsidR="006F0CB9" w:rsidRPr="002F0FB9">
        <w:rPr>
          <w:sz w:val="22"/>
          <w:szCs w:val="22"/>
        </w:rPr>
        <w:t xml:space="preserve"> </w:t>
      </w:r>
      <w:r w:rsidR="00091B02" w:rsidRPr="002F0FB9">
        <w:rPr>
          <w:sz w:val="22"/>
          <w:szCs w:val="22"/>
        </w:rPr>
        <w:t xml:space="preserve">      </w:t>
      </w:r>
      <w:r w:rsidR="006A1922">
        <w:rPr>
          <w:sz w:val="22"/>
          <w:szCs w:val="22"/>
        </w:rPr>
        <w:t>$</w:t>
      </w:r>
      <w:r w:rsidR="00CA7FB9">
        <w:rPr>
          <w:sz w:val="22"/>
          <w:szCs w:val="22"/>
        </w:rPr>
        <w:t>2,635.32</w:t>
      </w:r>
    </w:p>
    <w:p w14:paraId="4BA6D0AB" w14:textId="5FC49862" w:rsidR="00D21AF6" w:rsidRPr="002F0FB9" w:rsidRDefault="00796F76">
      <w:pPr>
        <w:rPr>
          <w:sz w:val="22"/>
          <w:szCs w:val="22"/>
        </w:rPr>
      </w:pPr>
      <w:r w:rsidRPr="002F0FB9">
        <w:rPr>
          <w:sz w:val="22"/>
          <w:szCs w:val="22"/>
        </w:rPr>
        <w:t xml:space="preserve">        IN</w:t>
      </w:r>
      <w:r w:rsidR="00AA48A5" w:rsidRPr="002F0FB9">
        <w:rPr>
          <w:sz w:val="22"/>
          <w:szCs w:val="22"/>
        </w:rPr>
        <w:t xml:space="preserve">SURANCE </w:t>
      </w:r>
      <w:r w:rsidR="00AA48A5" w:rsidRPr="002F0FB9">
        <w:rPr>
          <w:sz w:val="22"/>
          <w:szCs w:val="22"/>
        </w:rPr>
        <w:tab/>
        <w:t xml:space="preserve">       </w:t>
      </w:r>
      <w:r w:rsidR="00F5069F" w:rsidRPr="002F0FB9">
        <w:rPr>
          <w:sz w:val="22"/>
          <w:szCs w:val="22"/>
        </w:rPr>
        <w:tab/>
        <w:t xml:space="preserve">       </w:t>
      </w:r>
      <w:r w:rsidR="009C53BF">
        <w:rPr>
          <w:sz w:val="22"/>
          <w:szCs w:val="22"/>
        </w:rPr>
        <w:t>$</w:t>
      </w:r>
      <w:r w:rsidR="00CA7FB9">
        <w:rPr>
          <w:sz w:val="22"/>
          <w:szCs w:val="22"/>
        </w:rPr>
        <w:t>0</w:t>
      </w:r>
    </w:p>
    <w:p w14:paraId="6D3A820F" w14:textId="0AAF980F" w:rsidR="0068489E" w:rsidRDefault="00F5069F" w:rsidP="00724678">
      <w:pPr>
        <w:rPr>
          <w:sz w:val="22"/>
          <w:szCs w:val="22"/>
        </w:rPr>
      </w:pPr>
      <w:r w:rsidRPr="002F0FB9">
        <w:rPr>
          <w:sz w:val="22"/>
          <w:szCs w:val="22"/>
        </w:rPr>
        <w:tab/>
        <w:t>SEWER</w:t>
      </w:r>
      <w:r w:rsidRPr="002F0FB9">
        <w:rPr>
          <w:sz w:val="22"/>
          <w:szCs w:val="22"/>
        </w:rPr>
        <w:tab/>
      </w:r>
      <w:r w:rsidRPr="002F0FB9">
        <w:rPr>
          <w:sz w:val="22"/>
          <w:szCs w:val="22"/>
        </w:rPr>
        <w:tab/>
        <w:t xml:space="preserve">     </w:t>
      </w:r>
      <w:r w:rsidR="00576A8B" w:rsidRPr="002F0FB9">
        <w:rPr>
          <w:sz w:val="22"/>
          <w:szCs w:val="22"/>
        </w:rPr>
        <w:t xml:space="preserve"> </w:t>
      </w:r>
      <w:r w:rsidR="0068489E">
        <w:rPr>
          <w:sz w:val="22"/>
          <w:szCs w:val="22"/>
        </w:rPr>
        <w:t xml:space="preserve"> </w:t>
      </w:r>
      <w:r w:rsidR="006A1922">
        <w:rPr>
          <w:sz w:val="22"/>
          <w:szCs w:val="22"/>
        </w:rPr>
        <w:t>$</w:t>
      </w:r>
      <w:r w:rsidR="00CA7FB9">
        <w:rPr>
          <w:sz w:val="22"/>
          <w:szCs w:val="22"/>
        </w:rPr>
        <w:t>250.61</w:t>
      </w:r>
    </w:p>
    <w:p w14:paraId="481B97B1" w14:textId="77777777" w:rsidR="00EC3204" w:rsidRPr="0068489E" w:rsidRDefault="00EC3204" w:rsidP="00724678">
      <w:pPr>
        <w:rPr>
          <w:sz w:val="22"/>
          <w:szCs w:val="22"/>
        </w:rPr>
      </w:pPr>
    </w:p>
    <w:p w14:paraId="789C7BD2" w14:textId="77777777" w:rsidR="00EE377C" w:rsidRPr="00345767" w:rsidRDefault="00345767">
      <w:pPr>
        <w:rPr>
          <w:sz w:val="22"/>
          <w:szCs w:val="22"/>
        </w:rPr>
      </w:pPr>
      <w:r>
        <w:rPr>
          <w:sz w:val="36"/>
          <w:szCs w:val="36"/>
        </w:rPr>
        <w:t xml:space="preserve">     </w:t>
      </w:r>
      <w:r w:rsidR="00E022A3" w:rsidRPr="003A1D98">
        <w:rPr>
          <w:b/>
          <w:bCs/>
          <w:sz w:val="22"/>
          <w:szCs w:val="22"/>
        </w:rPr>
        <w:t>R</w:t>
      </w:r>
      <w:r w:rsidR="00EE377C" w:rsidRPr="003A1D98">
        <w:rPr>
          <w:b/>
          <w:bCs/>
          <w:sz w:val="22"/>
          <w:szCs w:val="22"/>
        </w:rPr>
        <w:t>eports:</w:t>
      </w:r>
    </w:p>
    <w:p w14:paraId="252EBD96" w14:textId="03B1A0F6" w:rsidR="00932595" w:rsidRPr="00332F8E" w:rsidRDefault="00EE377C" w:rsidP="00932595">
      <w:pPr>
        <w:rPr>
          <w:sz w:val="22"/>
          <w:szCs w:val="22"/>
        </w:rPr>
      </w:pPr>
      <w:r w:rsidRPr="003A1D98">
        <w:rPr>
          <w:sz w:val="22"/>
          <w:szCs w:val="22"/>
        </w:rPr>
        <w:tab/>
      </w:r>
      <w:r w:rsidR="00932595" w:rsidRPr="00332F8E">
        <w:rPr>
          <w:sz w:val="22"/>
          <w:szCs w:val="22"/>
        </w:rPr>
        <w:t>Mayor: Mogensen</w:t>
      </w:r>
    </w:p>
    <w:p w14:paraId="0D2BE402" w14:textId="77777777" w:rsidR="00932595" w:rsidRPr="00332F8E" w:rsidRDefault="00932595" w:rsidP="00932595">
      <w:pPr>
        <w:rPr>
          <w:sz w:val="22"/>
          <w:szCs w:val="22"/>
        </w:rPr>
      </w:pPr>
      <w:r w:rsidRPr="00332F8E">
        <w:rPr>
          <w:sz w:val="22"/>
          <w:szCs w:val="22"/>
        </w:rPr>
        <w:tab/>
        <w:t xml:space="preserve">Sheriff: </w:t>
      </w:r>
      <w:r>
        <w:rPr>
          <w:sz w:val="22"/>
          <w:szCs w:val="22"/>
        </w:rPr>
        <w:t>Shaffer</w:t>
      </w:r>
    </w:p>
    <w:p w14:paraId="67D6E343" w14:textId="77777777" w:rsidR="00932595" w:rsidRPr="00332F8E" w:rsidRDefault="00932595" w:rsidP="00932595">
      <w:pPr>
        <w:rPr>
          <w:sz w:val="22"/>
          <w:szCs w:val="22"/>
        </w:rPr>
      </w:pPr>
      <w:r w:rsidRPr="00332F8E">
        <w:rPr>
          <w:sz w:val="22"/>
          <w:szCs w:val="22"/>
        </w:rPr>
        <w:tab/>
        <w:t xml:space="preserve">Fire: </w:t>
      </w:r>
      <w:r>
        <w:rPr>
          <w:sz w:val="22"/>
          <w:szCs w:val="22"/>
        </w:rPr>
        <w:t>Cooper</w:t>
      </w:r>
    </w:p>
    <w:p w14:paraId="39D96692" w14:textId="77777777" w:rsidR="00932595" w:rsidRPr="00332F8E" w:rsidRDefault="00932595" w:rsidP="00932595">
      <w:pPr>
        <w:rPr>
          <w:sz w:val="22"/>
          <w:szCs w:val="22"/>
        </w:rPr>
      </w:pPr>
      <w:r w:rsidRPr="00332F8E">
        <w:rPr>
          <w:sz w:val="22"/>
          <w:szCs w:val="22"/>
        </w:rPr>
        <w:tab/>
        <w:t xml:space="preserve">Street: </w:t>
      </w:r>
      <w:r>
        <w:rPr>
          <w:sz w:val="22"/>
          <w:szCs w:val="22"/>
        </w:rPr>
        <w:t>Shaffer</w:t>
      </w:r>
    </w:p>
    <w:p w14:paraId="6440B1B9" w14:textId="77777777" w:rsidR="00932595" w:rsidRPr="003A1D98" w:rsidRDefault="00932595" w:rsidP="00932595">
      <w:pPr>
        <w:rPr>
          <w:sz w:val="22"/>
          <w:szCs w:val="22"/>
        </w:rPr>
      </w:pPr>
      <w:r w:rsidRPr="00332F8E">
        <w:rPr>
          <w:sz w:val="22"/>
          <w:szCs w:val="22"/>
        </w:rPr>
        <w:tab/>
        <w:t xml:space="preserve">Finance: </w:t>
      </w:r>
      <w:r>
        <w:rPr>
          <w:sz w:val="22"/>
          <w:szCs w:val="22"/>
        </w:rPr>
        <w:t>DeRoos</w:t>
      </w:r>
    </w:p>
    <w:p w14:paraId="20EEF960" w14:textId="77777777" w:rsidR="00932595" w:rsidRDefault="00932595" w:rsidP="00932595">
      <w:pPr>
        <w:rPr>
          <w:sz w:val="22"/>
          <w:szCs w:val="22"/>
        </w:rPr>
      </w:pPr>
      <w:r w:rsidRPr="003A1D98">
        <w:rPr>
          <w:sz w:val="22"/>
          <w:szCs w:val="22"/>
        </w:rPr>
        <w:tab/>
        <w:t xml:space="preserve">Library: </w:t>
      </w:r>
      <w:r>
        <w:rPr>
          <w:sz w:val="22"/>
          <w:szCs w:val="22"/>
        </w:rPr>
        <w:t>Mattila</w:t>
      </w:r>
    </w:p>
    <w:p w14:paraId="0AE19253" w14:textId="77777777" w:rsidR="00932595" w:rsidRDefault="00932595" w:rsidP="00932595">
      <w:pPr>
        <w:rPr>
          <w:sz w:val="22"/>
          <w:szCs w:val="22"/>
        </w:rPr>
      </w:pPr>
      <w:r>
        <w:rPr>
          <w:sz w:val="22"/>
          <w:szCs w:val="22"/>
        </w:rPr>
        <w:tab/>
        <w:t>Parks and Recreation: Bisconer</w:t>
      </w:r>
    </w:p>
    <w:p w14:paraId="0AB72158" w14:textId="77777777" w:rsidR="00932595" w:rsidRDefault="00932595" w:rsidP="00932595">
      <w:pPr>
        <w:rPr>
          <w:sz w:val="22"/>
          <w:szCs w:val="22"/>
        </w:rPr>
      </w:pPr>
      <w:r>
        <w:rPr>
          <w:sz w:val="22"/>
          <w:szCs w:val="22"/>
        </w:rPr>
        <w:tab/>
        <w:t>Housing: Branstetter</w:t>
      </w:r>
    </w:p>
    <w:p w14:paraId="4FD52789" w14:textId="79189DC5" w:rsidR="006A1B79" w:rsidRPr="006250C9" w:rsidRDefault="006A1B79" w:rsidP="008C0E94">
      <w:pPr>
        <w:pStyle w:val="NoSpacing"/>
        <w:rPr>
          <w:b/>
          <w:bCs/>
          <w:sz w:val="22"/>
          <w:szCs w:val="22"/>
        </w:rPr>
      </w:pPr>
    </w:p>
    <w:p w14:paraId="52B2E774" w14:textId="3ED9438B" w:rsidR="006168B4" w:rsidRDefault="006250C9" w:rsidP="008A0E42">
      <w:pPr>
        <w:widowControl/>
        <w:overflowPunct/>
        <w:autoSpaceDE/>
        <w:autoSpaceDN/>
        <w:adjustRightInd/>
        <w:rPr>
          <w:rFonts w:eastAsia="Times New Roman"/>
          <w:b/>
          <w:bCs/>
          <w:kern w:val="0"/>
          <w:sz w:val="22"/>
          <w:szCs w:val="22"/>
        </w:rPr>
      </w:pPr>
      <w:r w:rsidRPr="006250C9">
        <w:rPr>
          <w:rFonts w:eastAsia="Times New Roman"/>
          <w:b/>
          <w:bCs/>
          <w:kern w:val="0"/>
          <w:sz w:val="22"/>
          <w:szCs w:val="22"/>
        </w:rPr>
        <w:t>Business:</w:t>
      </w:r>
    </w:p>
    <w:p w14:paraId="11B730A6" w14:textId="07FC1608" w:rsidR="00EF5E9E" w:rsidRPr="00EF5E9E" w:rsidRDefault="00EF5E9E" w:rsidP="00EF5E9E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Beer and wine license for the Tin Snug -  </w:t>
      </w:r>
      <w:r w:rsidRPr="00666F5C">
        <w:rPr>
          <w:sz w:val="22"/>
          <w:szCs w:val="22"/>
        </w:rPr>
        <w:t>(</w:t>
      </w:r>
      <w:r w:rsidRPr="00666F5C">
        <w:rPr>
          <w:i/>
          <w:sz w:val="22"/>
          <w:szCs w:val="22"/>
          <w:u w:val="single"/>
        </w:rPr>
        <w:t>Action Item</w:t>
      </w:r>
      <w:r w:rsidRPr="00666F5C">
        <w:rPr>
          <w:sz w:val="22"/>
          <w:szCs w:val="22"/>
        </w:rPr>
        <w:t>)</w:t>
      </w:r>
    </w:p>
    <w:p w14:paraId="1FBCD01B" w14:textId="541D7322" w:rsidR="006F3607" w:rsidRDefault="006F3607" w:rsidP="00EF5E9E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Catering permit for </w:t>
      </w:r>
      <w:proofErr w:type="spellStart"/>
      <w:r>
        <w:rPr>
          <w:rFonts w:eastAsia="Times New Roman"/>
          <w:kern w:val="0"/>
          <w:sz w:val="22"/>
          <w:szCs w:val="22"/>
        </w:rPr>
        <w:t>O’Roukes</w:t>
      </w:r>
      <w:proofErr w:type="spellEnd"/>
      <w:r w:rsidR="00EF5E9E">
        <w:rPr>
          <w:rFonts w:eastAsia="Times New Roman"/>
          <w:kern w:val="0"/>
          <w:sz w:val="22"/>
          <w:szCs w:val="22"/>
        </w:rPr>
        <w:t xml:space="preserve"> (Wallace Inn)</w:t>
      </w:r>
      <w:r>
        <w:rPr>
          <w:rFonts w:eastAsia="Times New Roman"/>
          <w:kern w:val="0"/>
          <w:sz w:val="22"/>
          <w:szCs w:val="22"/>
        </w:rPr>
        <w:t xml:space="preserve"> - </w:t>
      </w:r>
      <w:r w:rsidRPr="00666F5C">
        <w:rPr>
          <w:sz w:val="22"/>
          <w:szCs w:val="22"/>
        </w:rPr>
        <w:t>(</w:t>
      </w:r>
      <w:r w:rsidRPr="00666F5C">
        <w:rPr>
          <w:i/>
          <w:sz w:val="22"/>
          <w:szCs w:val="22"/>
          <w:u w:val="single"/>
        </w:rPr>
        <w:t>Action Item</w:t>
      </w:r>
      <w:r w:rsidRPr="00666F5C">
        <w:rPr>
          <w:sz w:val="22"/>
          <w:szCs w:val="22"/>
        </w:rPr>
        <w:t>)</w:t>
      </w:r>
    </w:p>
    <w:p w14:paraId="373AF88D" w14:textId="1F123E34" w:rsidR="00581F2D" w:rsidRPr="00EF5E9E" w:rsidRDefault="00EF5E9E" w:rsidP="00EF5E9E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Street Closure for Wallace </w:t>
      </w:r>
      <w:r w:rsidR="00581F2D">
        <w:rPr>
          <w:rFonts w:eastAsia="Times New Roman"/>
          <w:kern w:val="0"/>
          <w:sz w:val="22"/>
          <w:szCs w:val="22"/>
        </w:rPr>
        <w:t xml:space="preserve">Chamber </w:t>
      </w:r>
      <w:r>
        <w:rPr>
          <w:rFonts w:eastAsia="Times New Roman"/>
          <w:kern w:val="0"/>
          <w:sz w:val="22"/>
          <w:szCs w:val="22"/>
        </w:rPr>
        <w:t>for Christmas Parade</w:t>
      </w:r>
      <w:r w:rsidR="002F2476">
        <w:rPr>
          <w:rFonts w:eastAsia="Times New Roman"/>
          <w:kern w:val="0"/>
          <w:sz w:val="22"/>
          <w:szCs w:val="22"/>
        </w:rPr>
        <w:t xml:space="preserve"> </w:t>
      </w:r>
      <w:r w:rsidR="002F2476" w:rsidRPr="00666F5C">
        <w:rPr>
          <w:sz w:val="22"/>
          <w:szCs w:val="22"/>
        </w:rPr>
        <w:t>(</w:t>
      </w:r>
      <w:r w:rsidR="002F2476" w:rsidRPr="00666F5C">
        <w:rPr>
          <w:i/>
          <w:sz w:val="22"/>
          <w:szCs w:val="22"/>
          <w:u w:val="single"/>
        </w:rPr>
        <w:t>Action Item</w:t>
      </w:r>
      <w:r w:rsidR="002F2476" w:rsidRPr="00666F5C">
        <w:rPr>
          <w:sz w:val="22"/>
          <w:szCs w:val="22"/>
        </w:rPr>
        <w:t>)</w:t>
      </w:r>
    </w:p>
    <w:p w14:paraId="77310388" w14:textId="0DF340EB" w:rsidR="00EF5E9E" w:rsidRPr="00CA7FB9" w:rsidRDefault="00EF5E9E" w:rsidP="00EF5E9E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>
        <w:rPr>
          <w:sz w:val="22"/>
          <w:szCs w:val="22"/>
        </w:rPr>
        <w:t>Discuss Christmas Paw Parade put on by Wallace Chamber of Commerce</w:t>
      </w:r>
    </w:p>
    <w:p w14:paraId="480E28F9" w14:textId="126909DD" w:rsidR="00CA7FB9" w:rsidRPr="00CA7FB9" w:rsidRDefault="00CA7FB9" w:rsidP="00CA7FB9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Reappointment of Courtney Frieh and Dave Kunz to Planning &amp; Zoning </w:t>
      </w:r>
      <w:r w:rsidRPr="00666F5C">
        <w:rPr>
          <w:sz w:val="22"/>
          <w:szCs w:val="22"/>
        </w:rPr>
        <w:t>(</w:t>
      </w:r>
      <w:r w:rsidRPr="00666F5C">
        <w:rPr>
          <w:i/>
          <w:sz w:val="22"/>
          <w:szCs w:val="22"/>
          <w:u w:val="single"/>
        </w:rPr>
        <w:t>Action Item</w:t>
      </w:r>
      <w:r w:rsidRPr="00666F5C">
        <w:rPr>
          <w:sz w:val="22"/>
          <w:szCs w:val="22"/>
        </w:rPr>
        <w:t>)</w:t>
      </w:r>
    </w:p>
    <w:p w14:paraId="223E1DAD" w14:textId="263D62FB" w:rsidR="00EF5E9E" w:rsidRPr="00EF5E9E" w:rsidRDefault="00EF5E9E" w:rsidP="00EF5E9E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 w:rsidRPr="00EF5E9E">
        <w:rPr>
          <w:sz w:val="22"/>
          <w:szCs w:val="22"/>
        </w:rPr>
        <w:t xml:space="preserve">Discuss Ordinance 2022-07 </w:t>
      </w:r>
      <w:r w:rsidRPr="00EF5E9E">
        <w:rPr>
          <w:rFonts w:ascii="Times" w:hAnsi="Times" w:cs="Arial"/>
          <w:sz w:val="24"/>
          <w:szCs w:val="24"/>
        </w:rPr>
        <w:t>AN ORDINANCE OF THE CITY OF WALLACE, A MUNICIPAL COPORATION OF THE STATE OF IDAHO, AMENDING TITLE III, CHAPTER 30.04, CHANGING THE TIME OF THE MONTHLY CITY COUNCIL MEETING; REPEALING ANY ORDINANCES OR CODE SECTIONS IN CONFLICT; DECLARING ORDINANCE SEVERABLE; AND PROVIDING FOR AN EFFECTIVE DATE.</w:t>
      </w:r>
      <w:r w:rsidR="00CA7FB9">
        <w:rPr>
          <w:rFonts w:ascii="Times" w:hAnsi="Times" w:cs="Arial"/>
          <w:sz w:val="24"/>
          <w:szCs w:val="24"/>
        </w:rPr>
        <w:t xml:space="preserve"> </w:t>
      </w:r>
      <w:r w:rsidR="00CA7FB9" w:rsidRPr="00666F5C">
        <w:rPr>
          <w:sz w:val="22"/>
          <w:szCs w:val="22"/>
        </w:rPr>
        <w:t>(</w:t>
      </w:r>
      <w:r w:rsidR="00CA7FB9" w:rsidRPr="00666F5C">
        <w:rPr>
          <w:i/>
          <w:sz w:val="22"/>
          <w:szCs w:val="22"/>
          <w:u w:val="single"/>
        </w:rPr>
        <w:t>Action Item</w:t>
      </w:r>
      <w:r w:rsidR="00CA7FB9" w:rsidRPr="00666F5C">
        <w:rPr>
          <w:sz w:val="22"/>
          <w:szCs w:val="22"/>
        </w:rPr>
        <w:t>)</w:t>
      </w:r>
    </w:p>
    <w:p w14:paraId="43C0AABD" w14:textId="52A6E8F8" w:rsidR="00EF5E9E" w:rsidRPr="00EF5E9E" w:rsidRDefault="00EF5E9E" w:rsidP="00EF5E9E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Discuss agreement with ICRMP to accept electronic communications </w:t>
      </w:r>
      <w:r w:rsidRPr="00666F5C">
        <w:rPr>
          <w:sz w:val="22"/>
          <w:szCs w:val="22"/>
        </w:rPr>
        <w:t>(</w:t>
      </w:r>
      <w:r w:rsidRPr="00666F5C">
        <w:rPr>
          <w:i/>
          <w:sz w:val="22"/>
          <w:szCs w:val="22"/>
          <w:u w:val="single"/>
        </w:rPr>
        <w:t>Action Item</w:t>
      </w:r>
      <w:r w:rsidRPr="00666F5C">
        <w:rPr>
          <w:sz w:val="22"/>
          <w:szCs w:val="22"/>
        </w:rPr>
        <w:t>)</w:t>
      </w:r>
    </w:p>
    <w:p w14:paraId="50F98DD9" w14:textId="38FBAECC" w:rsidR="00E603A0" w:rsidRPr="00A216A3" w:rsidRDefault="00E603A0" w:rsidP="00EF5E9E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>
        <w:rPr>
          <w:sz w:val="22"/>
          <w:szCs w:val="22"/>
        </w:rPr>
        <w:t xml:space="preserve">Recap of South Fork river clean up and path from the visitor center to river – Elmer Mattila </w:t>
      </w:r>
    </w:p>
    <w:p w14:paraId="4A09AC37" w14:textId="77777777" w:rsidR="00A216A3" w:rsidRDefault="00A216A3" w:rsidP="00A216A3">
      <w:pPr>
        <w:pStyle w:val="NoSpacing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Tort Claim:</w:t>
      </w:r>
    </w:p>
    <w:p w14:paraId="58DAD039" w14:textId="0B009462" w:rsidR="00132A75" w:rsidRPr="00A216A3" w:rsidRDefault="00A216A3" w:rsidP="00A216A3">
      <w:pPr>
        <w:pStyle w:val="NoSpacing"/>
        <w:numPr>
          <w:ilvl w:val="1"/>
          <w:numId w:val="6"/>
        </w:numPr>
        <w:rPr>
          <w:sz w:val="22"/>
          <w:szCs w:val="22"/>
        </w:rPr>
      </w:pPr>
      <w:r>
        <w:rPr>
          <w:sz w:val="24"/>
          <w:szCs w:val="24"/>
        </w:rPr>
        <w:t xml:space="preserve">Executive Session pursuant to IC 74-2016(1)(f): to communicate with legal counsel for the </w:t>
      </w:r>
      <w:r>
        <w:rPr>
          <w:sz w:val="24"/>
          <w:szCs w:val="24"/>
        </w:rPr>
        <w:lastRenderedPageBreak/>
        <w:t xml:space="preserve">public agency to discuss the legal ramifications of and legal options for pending litigation, or controversies not yet being litigated but imminently likely to be litigated. </w:t>
      </w:r>
    </w:p>
    <w:p w14:paraId="3049311E" w14:textId="77777777" w:rsidR="00A216A3" w:rsidRPr="00A216A3" w:rsidRDefault="00A216A3" w:rsidP="00A216A3">
      <w:pPr>
        <w:pStyle w:val="NoSpacing"/>
        <w:ind w:left="1800"/>
        <w:rPr>
          <w:sz w:val="22"/>
          <w:szCs w:val="22"/>
        </w:rPr>
      </w:pPr>
    </w:p>
    <w:p w14:paraId="358D8678" w14:textId="40E2FB39" w:rsidR="00D24D11" w:rsidRDefault="00B27487" w:rsidP="00286162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>Adjournment</w:t>
      </w:r>
      <w:r w:rsidR="00282C57">
        <w:rPr>
          <w:b/>
          <w:sz w:val="22"/>
          <w:szCs w:val="22"/>
        </w:rPr>
        <w:t xml:space="preserve"> </w:t>
      </w:r>
      <w:r w:rsidR="00282C57" w:rsidRPr="00666F5C">
        <w:rPr>
          <w:sz w:val="22"/>
          <w:szCs w:val="22"/>
        </w:rPr>
        <w:t>(</w:t>
      </w:r>
      <w:r w:rsidR="00282C57" w:rsidRPr="00666F5C">
        <w:rPr>
          <w:i/>
          <w:sz w:val="22"/>
          <w:szCs w:val="22"/>
          <w:u w:val="single"/>
        </w:rPr>
        <w:t>Action Item</w:t>
      </w:r>
      <w:r w:rsidR="00282C57" w:rsidRPr="00666F5C">
        <w:rPr>
          <w:sz w:val="22"/>
          <w:szCs w:val="22"/>
        </w:rPr>
        <w:t>)</w:t>
      </w:r>
    </w:p>
    <w:p w14:paraId="5ECC8396" w14:textId="77777777" w:rsidR="000764D6" w:rsidRPr="00B548E3" w:rsidRDefault="000764D6" w:rsidP="00286162">
      <w:pPr>
        <w:pStyle w:val="NoSpacing"/>
        <w:rPr>
          <w:sz w:val="22"/>
          <w:szCs w:val="22"/>
        </w:rPr>
      </w:pPr>
    </w:p>
    <w:p w14:paraId="43FE5DD8" w14:textId="77777777" w:rsidR="00FB0737" w:rsidRPr="003A1D98" w:rsidRDefault="00666F5C" w:rsidP="00666F5C">
      <w:pPr>
        <w:jc w:val="center"/>
        <w:rPr>
          <w:sz w:val="22"/>
          <w:szCs w:val="22"/>
        </w:rPr>
      </w:pPr>
      <w:r>
        <w:rPr>
          <w:sz w:val="22"/>
          <w:szCs w:val="22"/>
        </w:rPr>
        <w:t>City Hall is accessible to persons with disabilities.  Any person needing accommodations to participate in the above noticed meeting should contact the City Clerk’s office, 208-752-1147 at least 48 hours prior to the meeting.</w:t>
      </w:r>
    </w:p>
    <w:sectPr w:rsidR="00FB0737" w:rsidRPr="003A1D98" w:rsidSect="00666F5C">
      <w:headerReference w:type="default" r:id="rId8"/>
      <w:footerReference w:type="default" r:id="rId9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B159F" w14:textId="77777777" w:rsidR="00520189" w:rsidRDefault="00520189">
      <w:r>
        <w:separator/>
      </w:r>
    </w:p>
  </w:endnote>
  <w:endnote w:type="continuationSeparator" w:id="0">
    <w:p w14:paraId="7210C783" w14:textId="77777777" w:rsidR="00520189" w:rsidRDefault="0052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6090" w14:textId="4FDB6CD0" w:rsidR="000571D0" w:rsidRDefault="009779BA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t xml:space="preserve">Posted – 11/7/22 @ </w:t>
    </w:r>
    <w:r w:rsidR="00A216A3">
      <w:rPr>
        <w:kern w:val="0"/>
      </w:rPr>
      <w:t>12:45</w:t>
    </w:r>
    <w:r>
      <w:rPr>
        <w:kern w:val="0"/>
      </w:rPr>
      <w:t xml:space="preserve"> </w:t>
    </w:r>
    <w:r w:rsidR="00A216A3">
      <w:rPr>
        <w:kern w:val="0"/>
      </w:rPr>
      <w:t>P</w:t>
    </w:r>
    <w:r>
      <w:rPr>
        <w:kern w:val="0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2D1AF" w14:textId="77777777" w:rsidR="00520189" w:rsidRDefault="00520189">
      <w:r>
        <w:separator/>
      </w:r>
    </w:p>
  </w:footnote>
  <w:footnote w:type="continuationSeparator" w:id="0">
    <w:p w14:paraId="60E78DE8" w14:textId="77777777" w:rsidR="00520189" w:rsidRDefault="00520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F779" w14:textId="5BA875EE" w:rsidR="000571D0" w:rsidRDefault="000571D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60AD"/>
    <w:multiLevelType w:val="hybridMultilevel"/>
    <w:tmpl w:val="204C7414"/>
    <w:lvl w:ilvl="0" w:tplc="1A78B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F5B71"/>
    <w:multiLevelType w:val="hybridMultilevel"/>
    <w:tmpl w:val="0002C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A4D38"/>
    <w:multiLevelType w:val="hybridMultilevel"/>
    <w:tmpl w:val="66A2C8E0"/>
    <w:lvl w:ilvl="0" w:tplc="FECED76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FAE44B1"/>
    <w:multiLevelType w:val="hybridMultilevel"/>
    <w:tmpl w:val="DC006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D58CC"/>
    <w:multiLevelType w:val="hybridMultilevel"/>
    <w:tmpl w:val="6D26CC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5996420">
    <w:abstractNumId w:val="2"/>
  </w:num>
  <w:num w:numId="2" w16cid:durableId="1257591296">
    <w:abstractNumId w:val="1"/>
  </w:num>
  <w:num w:numId="3" w16cid:durableId="1269387416">
    <w:abstractNumId w:val="1"/>
  </w:num>
  <w:num w:numId="4" w16cid:durableId="71241715">
    <w:abstractNumId w:val="3"/>
  </w:num>
  <w:num w:numId="5" w16cid:durableId="2005282798">
    <w:abstractNumId w:val="0"/>
  </w:num>
  <w:num w:numId="6" w16cid:durableId="1087262468">
    <w:abstractNumId w:val="4"/>
  </w:num>
  <w:num w:numId="7" w16cid:durableId="8717723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EE377C"/>
    <w:rsid w:val="00000079"/>
    <w:rsid w:val="0000186F"/>
    <w:rsid w:val="000018E5"/>
    <w:rsid w:val="00001E42"/>
    <w:rsid w:val="00002459"/>
    <w:rsid w:val="00005D7D"/>
    <w:rsid w:val="00005DF0"/>
    <w:rsid w:val="0000671B"/>
    <w:rsid w:val="00006D95"/>
    <w:rsid w:val="00007924"/>
    <w:rsid w:val="00011884"/>
    <w:rsid w:val="00014F3C"/>
    <w:rsid w:val="0001531A"/>
    <w:rsid w:val="000205CD"/>
    <w:rsid w:val="00022386"/>
    <w:rsid w:val="0002238B"/>
    <w:rsid w:val="00022801"/>
    <w:rsid w:val="00023866"/>
    <w:rsid w:val="00023FA1"/>
    <w:rsid w:val="0003074E"/>
    <w:rsid w:val="0003228D"/>
    <w:rsid w:val="00032BC8"/>
    <w:rsid w:val="00035329"/>
    <w:rsid w:val="000379FC"/>
    <w:rsid w:val="00040D97"/>
    <w:rsid w:val="000424AA"/>
    <w:rsid w:val="00042D4D"/>
    <w:rsid w:val="00047D17"/>
    <w:rsid w:val="000571D0"/>
    <w:rsid w:val="000575DB"/>
    <w:rsid w:val="00057D7E"/>
    <w:rsid w:val="00061234"/>
    <w:rsid w:val="000620B6"/>
    <w:rsid w:val="0006314C"/>
    <w:rsid w:val="00067E74"/>
    <w:rsid w:val="00070F37"/>
    <w:rsid w:val="000714AA"/>
    <w:rsid w:val="000718D8"/>
    <w:rsid w:val="00072AF7"/>
    <w:rsid w:val="00073734"/>
    <w:rsid w:val="00073776"/>
    <w:rsid w:val="000748D3"/>
    <w:rsid w:val="000756AB"/>
    <w:rsid w:val="00075B5B"/>
    <w:rsid w:val="000764D6"/>
    <w:rsid w:val="00077A29"/>
    <w:rsid w:val="0008304A"/>
    <w:rsid w:val="00083CB0"/>
    <w:rsid w:val="0008471A"/>
    <w:rsid w:val="00085390"/>
    <w:rsid w:val="00086E4C"/>
    <w:rsid w:val="00087F35"/>
    <w:rsid w:val="00087F8C"/>
    <w:rsid w:val="000901C8"/>
    <w:rsid w:val="00090244"/>
    <w:rsid w:val="000911DA"/>
    <w:rsid w:val="0009137A"/>
    <w:rsid w:val="00091AE7"/>
    <w:rsid w:val="00091B02"/>
    <w:rsid w:val="00093F86"/>
    <w:rsid w:val="000944B9"/>
    <w:rsid w:val="000950FA"/>
    <w:rsid w:val="00095FB1"/>
    <w:rsid w:val="000A08F9"/>
    <w:rsid w:val="000A138E"/>
    <w:rsid w:val="000A1448"/>
    <w:rsid w:val="000A1C26"/>
    <w:rsid w:val="000A362E"/>
    <w:rsid w:val="000A4ECA"/>
    <w:rsid w:val="000A5AF4"/>
    <w:rsid w:val="000B080B"/>
    <w:rsid w:val="000B0D01"/>
    <w:rsid w:val="000B1F07"/>
    <w:rsid w:val="000B2CF7"/>
    <w:rsid w:val="000B40F0"/>
    <w:rsid w:val="000B478E"/>
    <w:rsid w:val="000B60F0"/>
    <w:rsid w:val="000B6D71"/>
    <w:rsid w:val="000B7514"/>
    <w:rsid w:val="000C06B2"/>
    <w:rsid w:val="000C0FE8"/>
    <w:rsid w:val="000C1B7A"/>
    <w:rsid w:val="000C2FE9"/>
    <w:rsid w:val="000C3CBC"/>
    <w:rsid w:val="000C77FE"/>
    <w:rsid w:val="000C7A91"/>
    <w:rsid w:val="000D38C5"/>
    <w:rsid w:val="000D51DD"/>
    <w:rsid w:val="000D5386"/>
    <w:rsid w:val="000D6936"/>
    <w:rsid w:val="000E0D0B"/>
    <w:rsid w:val="000E1084"/>
    <w:rsid w:val="000E13E4"/>
    <w:rsid w:val="000E1C62"/>
    <w:rsid w:val="000E67F1"/>
    <w:rsid w:val="000F0DFE"/>
    <w:rsid w:val="000F1BAB"/>
    <w:rsid w:val="000F1DBC"/>
    <w:rsid w:val="000F628C"/>
    <w:rsid w:val="000F6F4C"/>
    <w:rsid w:val="000F7634"/>
    <w:rsid w:val="00100B02"/>
    <w:rsid w:val="001023D0"/>
    <w:rsid w:val="00102B42"/>
    <w:rsid w:val="00103CD7"/>
    <w:rsid w:val="00104108"/>
    <w:rsid w:val="00104769"/>
    <w:rsid w:val="001049F0"/>
    <w:rsid w:val="00104F37"/>
    <w:rsid w:val="00105ACD"/>
    <w:rsid w:val="00106941"/>
    <w:rsid w:val="00111333"/>
    <w:rsid w:val="001153DF"/>
    <w:rsid w:val="0011561C"/>
    <w:rsid w:val="00123155"/>
    <w:rsid w:val="00125706"/>
    <w:rsid w:val="0012621F"/>
    <w:rsid w:val="0012700F"/>
    <w:rsid w:val="0012740C"/>
    <w:rsid w:val="00130A4E"/>
    <w:rsid w:val="00131168"/>
    <w:rsid w:val="00132796"/>
    <w:rsid w:val="00132A75"/>
    <w:rsid w:val="00134992"/>
    <w:rsid w:val="00134CF3"/>
    <w:rsid w:val="00136E72"/>
    <w:rsid w:val="00137553"/>
    <w:rsid w:val="00143E76"/>
    <w:rsid w:val="001441B0"/>
    <w:rsid w:val="00144C74"/>
    <w:rsid w:val="00147045"/>
    <w:rsid w:val="001472B5"/>
    <w:rsid w:val="00147B7F"/>
    <w:rsid w:val="001500DA"/>
    <w:rsid w:val="0015169E"/>
    <w:rsid w:val="00151C49"/>
    <w:rsid w:val="001557AC"/>
    <w:rsid w:val="00155BF7"/>
    <w:rsid w:val="00156859"/>
    <w:rsid w:val="00156C99"/>
    <w:rsid w:val="00157409"/>
    <w:rsid w:val="00161333"/>
    <w:rsid w:val="00162A45"/>
    <w:rsid w:val="00164D4B"/>
    <w:rsid w:val="00167B8B"/>
    <w:rsid w:val="00170963"/>
    <w:rsid w:val="00170B10"/>
    <w:rsid w:val="0017106B"/>
    <w:rsid w:val="001716F6"/>
    <w:rsid w:val="00172999"/>
    <w:rsid w:val="001729DE"/>
    <w:rsid w:val="001731A4"/>
    <w:rsid w:val="00177529"/>
    <w:rsid w:val="001801EB"/>
    <w:rsid w:val="001812D7"/>
    <w:rsid w:val="0018283E"/>
    <w:rsid w:val="00182B83"/>
    <w:rsid w:val="0018454D"/>
    <w:rsid w:val="0018467D"/>
    <w:rsid w:val="001870BE"/>
    <w:rsid w:val="00190950"/>
    <w:rsid w:val="001935CC"/>
    <w:rsid w:val="0019390A"/>
    <w:rsid w:val="00193DF0"/>
    <w:rsid w:val="001944E0"/>
    <w:rsid w:val="00194824"/>
    <w:rsid w:val="0019558D"/>
    <w:rsid w:val="00195650"/>
    <w:rsid w:val="001956A0"/>
    <w:rsid w:val="00196703"/>
    <w:rsid w:val="00197D63"/>
    <w:rsid w:val="00197F46"/>
    <w:rsid w:val="001A07CE"/>
    <w:rsid w:val="001A0BA1"/>
    <w:rsid w:val="001A0C3F"/>
    <w:rsid w:val="001A1E3C"/>
    <w:rsid w:val="001A225B"/>
    <w:rsid w:val="001A2FCB"/>
    <w:rsid w:val="001A4C75"/>
    <w:rsid w:val="001A60A1"/>
    <w:rsid w:val="001A778F"/>
    <w:rsid w:val="001A796E"/>
    <w:rsid w:val="001B1443"/>
    <w:rsid w:val="001B1E5E"/>
    <w:rsid w:val="001B3B55"/>
    <w:rsid w:val="001B4366"/>
    <w:rsid w:val="001B46F4"/>
    <w:rsid w:val="001B7949"/>
    <w:rsid w:val="001C1996"/>
    <w:rsid w:val="001C4E42"/>
    <w:rsid w:val="001C5B38"/>
    <w:rsid w:val="001D10C0"/>
    <w:rsid w:val="001D26A0"/>
    <w:rsid w:val="001D32BD"/>
    <w:rsid w:val="001D3E64"/>
    <w:rsid w:val="001D449B"/>
    <w:rsid w:val="001D5AD3"/>
    <w:rsid w:val="001D6E0F"/>
    <w:rsid w:val="001D7263"/>
    <w:rsid w:val="001E15AA"/>
    <w:rsid w:val="001E3B2E"/>
    <w:rsid w:val="001E491B"/>
    <w:rsid w:val="001E4F64"/>
    <w:rsid w:val="001E515D"/>
    <w:rsid w:val="001E67CF"/>
    <w:rsid w:val="001F1124"/>
    <w:rsid w:val="001F2038"/>
    <w:rsid w:val="001F35B7"/>
    <w:rsid w:val="001F3624"/>
    <w:rsid w:val="001F3A94"/>
    <w:rsid w:val="001F50AA"/>
    <w:rsid w:val="001F5731"/>
    <w:rsid w:val="001F75CA"/>
    <w:rsid w:val="001F766D"/>
    <w:rsid w:val="001F7BD6"/>
    <w:rsid w:val="0020074E"/>
    <w:rsid w:val="00200842"/>
    <w:rsid w:val="002018FC"/>
    <w:rsid w:val="00202591"/>
    <w:rsid w:val="00203CD2"/>
    <w:rsid w:val="002061C6"/>
    <w:rsid w:val="00211779"/>
    <w:rsid w:val="00211832"/>
    <w:rsid w:val="0021230D"/>
    <w:rsid w:val="00213B85"/>
    <w:rsid w:val="00214B0C"/>
    <w:rsid w:val="00215296"/>
    <w:rsid w:val="002157FC"/>
    <w:rsid w:val="002158BB"/>
    <w:rsid w:val="00217B27"/>
    <w:rsid w:val="00222A99"/>
    <w:rsid w:val="00225C93"/>
    <w:rsid w:val="0022603B"/>
    <w:rsid w:val="0022608F"/>
    <w:rsid w:val="002322AD"/>
    <w:rsid w:val="002342F3"/>
    <w:rsid w:val="00235E23"/>
    <w:rsid w:val="00237514"/>
    <w:rsid w:val="002379BF"/>
    <w:rsid w:val="00237F6D"/>
    <w:rsid w:val="00243A08"/>
    <w:rsid w:val="00246ECA"/>
    <w:rsid w:val="00250563"/>
    <w:rsid w:val="00250FE4"/>
    <w:rsid w:val="0025120E"/>
    <w:rsid w:val="00254651"/>
    <w:rsid w:val="002560CB"/>
    <w:rsid w:val="00256737"/>
    <w:rsid w:val="0025787F"/>
    <w:rsid w:val="002606EE"/>
    <w:rsid w:val="0026102B"/>
    <w:rsid w:val="00261405"/>
    <w:rsid w:val="0026262A"/>
    <w:rsid w:val="00263BA0"/>
    <w:rsid w:val="00263F79"/>
    <w:rsid w:val="00264F8E"/>
    <w:rsid w:val="00266236"/>
    <w:rsid w:val="00266701"/>
    <w:rsid w:val="0026672E"/>
    <w:rsid w:val="00266CEF"/>
    <w:rsid w:val="002674E8"/>
    <w:rsid w:val="00267C64"/>
    <w:rsid w:val="002704EF"/>
    <w:rsid w:val="0027360F"/>
    <w:rsid w:val="00276F9D"/>
    <w:rsid w:val="002770D6"/>
    <w:rsid w:val="0028241F"/>
    <w:rsid w:val="00282C57"/>
    <w:rsid w:val="00283097"/>
    <w:rsid w:val="002831EF"/>
    <w:rsid w:val="002853DA"/>
    <w:rsid w:val="002858C6"/>
    <w:rsid w:val="00286162"/>
    <w:rsid w:val="00286BD0"/>
    <w:rsid w:val="002903BB"/>
    <w:rsid w:val="00290EE9"/>
    <w:rsid w:val="002911B4"/>
    <w:rsid w:val="0029357A"/>
    <w:rsid w:val="00293B09"/>
    <w:rsid w:val="00293C2B"/>
    <w:rsid w:val="00295A4A"/>
    <w:rsid w:val="00295C57"/>
    <w:rsid w:val="00295C8C"/>
    <w:rsid w:val="00296559"/>
    <w:rsid w:val="00297519"/>
    <w:rsid w:val="002A1C55"/>
    <w:rsid w:val="002A42FF"/>
    <w:rsid w:val="002A4594"/>
    <w:rsid w:val="002A5CD6"/>
    <w:rsid w:val="002A66EF"/>
    <w:rsid w:val="002A7654"/>
    <w:rsid w:val="002A77F4"/>
    <w:rsid w:val="002B15F2"/>
    <w:rsid w:val="002B232C"/>
    <w:rsid w:val="002B4058"/>
    <w:rsid w:val="002B4914"/>
    <w:rsid w:val="002B51F8"/>
    <w:rsid w:val="002B5AA8"/>
    <w:rsid w:val="002B65FF"/>
    <w:rsid w:val="002B7F95"/>
    <w:rsid w:val="002C2EA1"/>
    <w:rsid w:val="002C4598"/>
    <w:rsid w:val="002C6BCE"/>
    <w:rsid w:val="002C7AC5"/>
    <w:rsid w:val="002C7B6B"/>
    <w:rsid w:val="002D0C8D"/>
    <w:rsid w:val="002D1653"/>
    <w:rsid w:val="002D38A7"/>
    <w:rsid w:val="002D560A"/>
    <w:rsid w:val="002D5A23"/>
    <w:rsid w:val="002D5DD6"/>
    <w:rsid w:val="002D61E2"/>
    <w:rsid w:val="002D6510"/>
    <w:rsid w:val="002E0307"/>
    <w:rsid w:val="002E081A"/>
    <w:rsid w:val="002E0D5F"/>
    <w:rsid w:val="002E0E77"/>
    <w:rsid w:val="002E0F15"/>
    <w:rsid w:val="002E18EA"/>
    <w:rsid w:val="002E1CAA"/>
    <w:rsid w:val="002E217E"/>
    <w:rsid w:val="002E300D"/>
    <w:rsid w:val="002E3385"/>
    <w:rsid w:val="002E3843"/>
    <w:rsid w:val="002E75E1"/>
    <w:rsid w:val="002F01DC"/>
    <w:rsid w:val="002F0271"/>
    <w:rsid w:val="002F0FB9"/>
    <w:rsid w:val="002F1D64"/>
    <w:rsid w:val="002F2476"/>
    <w:rsid w:val="002F3231"/>
    <w:rsid w:val="002F4687"/>
    <w:rsid w:val="002F54A0"/>
    <w:rsid w:val="002F5EA2"/>
    <w:rsid w:val="002F5F31"/>
    <w:rsid w:val="002F7A37"/>
    <w:rsid w:val="00300F83"/>
    <w:rsid w:val="0030273F"/>
    <w:rsid w:val="00303079"/>
    <w:rsid w:val="0030384E"/>
    <w:rsid w:val="00303A58"/>
    <w:rsid w:val="00303FAA"/>
    <w:rsid w:val="00305DA4"/>
    <w:rsid w:val="00311866"/>
    <w:rsid w:val="003122BC"/>
    <w:rsid w:val="00316EC3"/>
    <w:rsid w:val="003174EB"/>
    <w:rsid w:val="0031761A"/>
    <w:rsid w:val="00317F8C"/>
    <w:rsid w:val="00320730"/>
    <w:rsid w:val="003229C6"/>
    <w:rsid w:val="0032471B"/>
    <w:rsid w:val="00325E66"/>
    <w:rsid w:val="00326DCC"/>
    <w:rsid w:val="0032796C"/>
    <w:rsid w:val="003313B2"/>
    <w:rsid w:val="00332E78"/>
    <w:rsid w:val="00332F8E"/>
    <w:rsid w:val="00333DD2"/>
    <w:rsid w:val="00334EAB"/>
    <w:rsid w:val="00335F39"/>
    <w:rsid w:val="003406A0"/>
    <w:rsid w:val="003420A2"/>
    <w:rsid w:val="00342473"/>
    <w:rsid w:val="003441FD"/>
    <w:rsid w:val="00344F16"/>
    <w:rsid w:val="00345767"/>
    <w:rsid w:val="00345CF0"/>
    <w:rsid w:val="00346667"/>
    <w:rsid w:val="003466F6"/>
    <w:rsid w:val="00350E29"/>
    <w:rsid w:val="00350FE7"/>
    <w:rsid w:val="00353F40"/>
    <w:rsid w:val="00354F30"/>
    <w:rsid w:val="003568D9"/>
    <w:rsid w:val="00360ABA"/>
    <w:rsid w:val="00361136"/>
    <w:rsid w:val="00362C35"/>
    <w:rsid w:val="00363695"/>
    <w:rsid w:val="00363C94"/>
    <w:rsid w:val="0036534E"/>
    <w:rsid w:val="003654F3"/>
    <w:rsid w:val="003726E5"/>
    <w:rsid w:val="00377411"/>
    <w:rsid w:val="00377863"/>
    <w:rsid w:val="0038029F"/>
    <w:rsid w:val="003851A6"/>
    <w:rsid w:val="003860FF"/>
    <w:rsid w:val="00387BD6"/>
    <w:rsid w:val="00393079"/>
    <w:rsid w:val="00393A7F"/>
    <w:rsid w:val="00393DBF"/>
    <w:rsid w:val="00394A2D"/>
    <w:rsid w:val="00394A7A"/>
    <w:rsid w:val="00394B8F"/>
    <w:rsid w:val="0039573D"/>
    <w:rsid w:val="0039629B"/>
    <w:rsid w:val="003A1086"/>
    <w:rsid w:val="003A1D98"/>
    <w:rsid w:val="003A1EE4"/>
    <w:rsid w:val="003A35CB"/>
    <w:rsid w:val="003A41C0"/>
    <w:rsid w:val="003A4683"/>
    <w:rsid w:val="003A54A4"/>
    <w:rsid w:val="003A5EDE"/>
    <w:rsid w:val="003A5FC4"/>
    <w:rsid w:val="003A67DF"/>
    <w:rsid w:val="003B06BC"/>
    <w:rsid w:val="003B267B"/>
    <w:rsid w:val="003B39B1"/>
    <w:rsid w:val="003B5226"/>
    <w:rsid w:val="003B65EC"/>
    <w:rsid w:val="003C096C"/>
    <w:rsid w:val="003C0FA2"/>
    <w:rsid w:val="003C116E"/>
    <w:rsid w:val="003C247A"/>
    <w:rsid w:val="003C2BCC"/>
    <w:rsid w:val="003C6418"/>
    <w:rsid w:val="003C70E8"/>
    <w:rsid w:val="003D1C12"/>
    <w:rsid w:val="003D3510"/>
    <w:rsid w:val="003D3FD8"/>
    <w:rsid w:val="003D5425"/>
    <w:rsid w:val="003D7353"/>
    <w:rsid w:val="003D7BB7"/>
    <w:rsid w:val="003E00C2"/>
    <w:rsid w:val="003E0D1B"/>
    <w:rsid w:val="003E1230"/>
    <w:rsid w:val="003E22F7"/>
    <w:rsid w:val="003E3CC5"/>
    <w:rsid w:val="003E46A9"/>
    <w:rsid w:val="003E5A98"/>
    <w:rsid w:val="003E67E9"/>
    <w:rsid w:val="003E6824"/>
    <w:rsid w:val="003E7251"/>
    <w:rsid w:val="003E7500"/>
    <w:rsid w:val="003F2E8F"/>
    <w:rsid w:val="003F2FDA"/>
    <w:rsid w:val="003F3C4C"/>
    <w:rsid w:val="003F467C"/>
    <w:rsid w:val="003F4B69"/>
    <w:rsid w:val="003F5302"/>
    <w:rsid w:val="003F5CEA"/>
    <w:rsid w:val="003F7639"/>
    <w:rsid w:val="0040022A"/>
    <w:rsid w:val="00400974"/>
    <w:rsid w:val="00401FA9"/>
    <w:rsid w:val="00403321"/>
    <w:rsid w:val="00403454"/>
    <w:rsid w:val="00403B5C"/>
    <w:rsid w:val="00405B5C"/>
    <w:rsid w:val="00405DE3"/>
    <w:rsid w:val="0040669C"/>
    <w:rsid w:val="0041106D"/>
    <w:rsid w:val="00412B47"/>
    <w:rsid w:val="00412DB8"/>
    <w:rsid w:val="00412F61"/>
    <w:rsid w:val="00413FCF"/>
    <w:rsid w:val="0041425A"/>
    <w:rsid w:val="004152BF"/>
    <w:rsid w:val="004163F1"/>
    <w:rsid w:val="004176D0"/>
    <w:rsid w:val="0042045C"/>
    <w:rsid w:val="00420E07"/>
    <w:rsid w:val="00421977"/>
    <w:rsid w:val="00422747"/>
    <w:rsid w:val="0042276C"/>
    <w:rsid w:val="004267E3"/>
    <w:rsid w:val="00430166"/>
    <w:rsid w:val="004323DA"/>
    <w:rsid w:val="00432D4F"/>
    <w:rsid w:val="00432D80"/>
    <w:rsid w:val="00432FD0"/>
    <w:rsid w:val="00433F46"/>
    <w:rsid w:val="00434051"/>
    <w:rsid w:val="0043491A"/>
    <w:rsid w:val="00435750"/>
    <w:rsid w:val="00435B14"/>
    <w:rsid w:val="00441878"/>
    <w:rsid w:val="00442C63"/>
    <w:rsid w:val="00444578"/>
    <w:rsid w:val="00444D6A"/>
    <w:rsid w:val="00450ACE"/>
    <w:rsid w:val="00450F8B"/>
    <w:rsid w:val="0045112D"/>
    <w:rsid w:val="004523AF"/>
    <w:rsid w:val="004534BE"/>
    <w:rsid w:val="004565CD"/>
    <w:rsid w:val="00457A9A"/>
    <w:rsid w:val="00457F12"/>
    <w:rsid w:val="00462473"/>
    <w:rsid w:val="00463032"/>
    <w:rsid w:val="00464DCC"/>
    <w:rsid w:val="00467123"/>
    <w:rsid w:val="00467C11"/>
    <w:rsid w:val="00467FC6"/>
    <w:rsid w:val="0047051F"/>
    <w:rsid w:val="0047316F"/>
    <w:rsid w:val="00475F7B"/>
    <w:rsid w:val="0047727D"/>
    <w:rsid w:val="00477E5C"/>
    <w:rsid w:val="00480E43"/>
    <w:rsid w:val="0048162F"/>
    <w:rsid w:val="00482944"/>
    <w:rsid w:val="00483309"/>
    <w:rsid w:val="00483720"/>
    <w:rsid w:val="0048690D"/>
    <w:rsid w:val="0048744A"/>
    <w:rsid w:val="00492B9B"/>
    <w:rsid w:val="00493B62"/>
    <w:rsid w:val="004946A1"/>
    <w:rsid w:val="004968F3"/>
    <w:rsid w:val="00497817"/>
    <w:rsid w:val="004A0166"/>
    <w:rsid w:val="004A2519"/>
    <w:rsid w:val="004A441C"/>
    <w:rsid w:val="004A6D4D"/>
    <w:rsid w:val="004B1078"/>
    <w:rsid w:val="004B15F5"/>
    <w:rsid w:val="004B23FC"/>
    <w:rsid w:val="004B421A"/>
    <w:rsid w:val="004B772D"/>
    <w:rsid w:val="004C020B"/>
    <w:rsid w:val="004C091A"/>
    <w:rsid w:val="004C0F52"/>
    <w:rsid w:val="004C138B"/>
    <w:rsid w:val="004C1435"/>
    <w:rsid w:val="004C204D"/>
    <w:rsid w:val="004C2E86"/>
    <w:rsid w:val="004C592B"/>
    <w:rsid w:val="004C66D9"/>
    <w:rsid w:val="004C7786"/>
    <w:rsid w:val="004D1210"/>
    <w:rsid w:val="004D2013"/>
    <w:rsid w:val="004D2709"/>
    <w:rsid w:val="004D30E6"/>
    <w:rsid w:val="004D42DF"/>
    <w:rsid w:val="004D754F"/>
    <w:rsid w:val="004D7F47"/>
    <w:rsid w:val="004E0932"/>
    <w:rsid w:val="004E2FB7"/>
    <w:rsid w:val="004E4CCE"/>
    <w:rsid w:val="004E7DB9"/>
    <w:rsid w:val="004F3060"/>
    <w:rsid w:val="004F318F"/>
    <w:rsid w:val="004F36EA"/>
    <w:rsid w:val="004F4690"/>
    <w:rsid w:val="004F476A"/>
    <w:rsid w:val="004F6224"/>
    <w:rsid w:val="004F7B73"/>
    <w:rsid w:val="00500304"/>
    <w:rsid w:val="00500725"/>
    <w:rsid w:val="00501BD7"/>
    <w:rsid w:val="00501FE0"/>
    <w:rsid w:val="00503C0F"/>
    <w:rsid w:val="00506B1F"/>
    <w:rsid w:val="00510491"/>
    <w:rsid w:val="005109C6"/>
    <w:rsid w:val="00510E2C"/>
    <w:rsid w:val="00511258"/>
    <w:rsid w:val="00511E73"/>
    <w:rsid w:val="00512547"/>
    <w:rsid w:val="00512965"/>
    <w:rsid w:val="00512D4F"/>
    <w:rsid w:val="0051629C"/>
    <w:rsid w:val="00520189"/>
    <w:rsid w:val="005207DE"/>
    <w:rsid w:val="00520E4D"/>
    <w:rsid w:val="00520F3A"/>
    <w:rsid w:val="005228BB"/>
    <w:rsid w:val="00523F2D"/>
    <w:rsid w:val="005306F2"/>
    <w:rsid w:val="00532AE9"/>
    <w:rsid w:val="00533288"/>
    <w:rsid w:val="0053345F"/>
    <w:rsid w:val="00533DA7"/>
    <w:rsid w:val="00535D20"/>
    <w:rsid w:val="00535EC2"/>
    <w:rsid w:val="005405AF"/>
    <w:rsid w:val="00540AD4"/>
    <w:rsid w:val="005417A1"/>
    <w:rsid w:val="005422BC"/>
    <w:rsid w:val="00543960"/>
    <w:rsid w:val="00543CFB"/>
    <w:rsid w:val="00544D10"/>
    <w:rsid w:val="00545CB0"/>
    <w:rsid w:val="00546602"/>
    <w:rsid w:val="00547416"/>
    <w:rsid w:val="00547D80"/>
    <w:rsid w:val="00550F5F"/>
    <w:rsid w:val="005510EA"/>
    <w:rsid w:val="00552738"/>
    <w:rsid w:val="005528F7"/>
    <w:rsid w:val="00552E07"/>
    <w:rsid w:val="0055375E"/>
    <w:rsid w:val="00553913"/>
    <w:rsid w:val="00555D96"/>
    <w:rsid w:val="00556165"/>
    <w:rsid w:val="0055641E"/>
    <w:rsid w:val="005570FB"/>
    <w:rsid w:val="00557612"/>
    <w:rsid w:val="00557A68"/>
    <w:rsid w:val="00560DB3"/>
    <w:rsid w:val="00561D94"/>
    <w:rsid w:val="0056273A"/>
    <w:rsid w:val="0056477E"/>
    <w:rsid w:val="005648EF"/>
    <w:rsid w:val="00564F8C"/>
    <w:rsid w:val="0056540A"/>
    <w:rsid w:val="005669A0"/>
    <w:rsid w:val="00566A16"/>
    <w:rsid w:val="00572BB2"/>
    <w:rsid w:val="005736B0"/>
    <w:rsid w:val="005745A0"/>
    <w:rsid w:val="00576A8B"/>
    <w:rsid w:val="00580DA6"/>
    <w:rsid w:val="00580F99"/>
    <w:rsid w:val="00581F2D"/>
    <w:rsid w:val="00584233"/>
    <w:rsid w:val="00585A66"/>
    <w:rsid w:val="0058611A"/>
    <w:rsid w:val="00586A50"/>
    <w:rsid w:val="00586AED"/>
    <w:rsid w:val="0058771A"/>
    <w:rsid w:val="00590409"/>
    <w:rsid w:val="00591EE4"/>
    <w:rsid w:val="00593217"/>
    <w:rsid w:val="0059388A"/>
    <w:rsid w:val="00593CD1"/>
    <w:rsid w:val="005A1621"/>
    <w:rsid w:val="005A3F41"/>
    <w:rsid w:val="005A7F88"/>
    <w:rsid w:val="005B077D"/>
    <w:rsid w:val="005B2D2C"/>
    <w:rsid w:val="005B462D"/>
    <w:rsid w:val="005B4928"/>
    <w:rsid w:val="005B494F"/>
    <w:rsid w:val="005B4C72"/>
    <w:rsid w:val="005B634B"/>
    <w:rsid w:val="005B6E12"/>
    <w:rsid w:val="005C025A"/>
    <w:rsid w:val="005C12E3"/>
    <w:rsid w:val="005C2387"/>
    <w:rsid w:val="005C26E0"/>
    <w:rsid w:val="005C3687"/>
    <w:rsid w:val="005C3F7C"/>
    <w:rsid w:val="005C54E1"/>
    <w:rsid w:val="005C5A50"/>
    <w:rsid w:val="005D0149"/>
    <w:rsid w:val="005D1A01"/>
    <w:rsid w:val="005D2ADF"/>
    <w:rsid w:val="005D38E8"/>
    <w:rsid w:val="005D4492"/>
    <w:rsid w:val="005D6BB9"/>
    <w:rsid w:val="005D7805"/>
    <w:rsid w:val="005E0A48"/>
    <w:rsid w:val="005E0ED9"/>
    <w:rsid w:val="005E23EB"/>
    <w:rsid w:val="005E2531"/>
    <w:rsid w:val="005E3219"/>
    <w:rsid w:val="005E39A4"/>
    <w:rsid w:val="005E3D8C"/>
    <w:rsid w:val="005E3F4E"/>
    <w:rsid w:val="005E42E5"/>
    <w:rsid w:val="005E595D"/>
    <w:rsid w:val="005E6441"/>
    <w:rsid w:val="005F190A"/>
    <w:rsid w:val="005F3001"/>
    <w:rsid w:val="005F343C"/>
    <w:rsid w:val="005F480C"/>
    <w:rsid w:val="005F5EE5"/>
    <w:rsid w:val="005F70E2"/>
    <w:rsid w:val="006009E9"/>
    <w:rsid w:val="006009FA"/>
    <w:rsid w:val="00601649"/>
    <w:rsid w:val="00602174"/>
    <w:rsid w:val="0060219F"/>
    <w:rsid w:val="006026DC"/>
    <w:rsid w:val="00603634"/>
    <w:rsid w:val="00604841"/>
    <w:rsid w:val="006123C2"/>
    <w:rsid w:val="00613101"/>
    <w:rsid w:val="00613F6E"/>
    <w:rsid w:val="00615A0D"/>
    <w:rsid w:val="006168B4"/>
    <w:rsid w:val="00617095"/>
    <w:rsid w:val="006177E9"/>
    <w:rsid w:val="00617D98"/>
    <w:rsid w:val="006221A2"/>
    <w:rsid w:val="006247BB"/>
    <w:rsid w:val="006250C9"/>
    <w:rsid w:val="006254FA"/>
    <w:rsid w:val="006262E8"/>
    <w:rsid w:val="00626B15"/>
    <w:rsid w:val="00626B6C"/>
    <w:rsid w:val="0062709D"/>
    <w:rsid w:val="0063038C"/>
    <w:rsid w:val="006313A6"/>
    <w:rsid w:val="00632194"/>
    <w:rsid w:val="006332E5"/>
    <w:rsid w:val="00636647"/>
    <w:rsid w:val="0063757A"/>
    <w:rsid w:val="00637B38"/>
    <w:rsid w:val="0064002C"/>
    <w:rsid w:val="006441B6"/>
    <w:rsid w:val="00644D76"/>
    <w:rsid w:val="0064552F"/>
    <w:rsid w:val="00646174"/>
    <w:rsid w:val="00647282"/>
    <w:rsid w:val="006472BA"/>
    <w:rsid w:val="00652CE5"/>
    <w:rsid w:val="00653B43"/>
    <w:rsid w:val="00653D8D"/>
    <w:rsid w:val="00654834"/>
    <w:rsid w:val="00656C68"/>
    <w:rsid w:val="00665190"/>
    <w:rsid w:val="0066672F"/>
    <w:rsid w:val="00666E5A"/>
    <w:rsid w:val="00666F5C"/>
    <w:rsid w:val="00670B95"/>
    <w:rsid w:val="00670CD3"/>
    <w:rsid w:val="00673482"/>
    <w:rsid w:val="00673506"/>
    <w:rsid w:val="006741E8"/>
    <w:rsid w:val="00674B79"/>
    <w:rsid w:val="00674E48"/>
    <w:rsid w:val="00675284"/>
    <w:rsid w:val="00680A32"/>
    <w:rsid w:val="00681D2F"/>
    <w:rsid w:val="0068489E"/>
    <w:rsid w:val="00684EAF"/>
    <w:rsid w:val="00684F13"/>
    <w:rsid w:val="00685DD0"/>
    <w:rsid w:val="0068642E"/>
    <w:rsid w:val="00687B47"/>
    <w:rsid w:val="006925A2"/>
    <w:rsid w:val="00694EC6"/>
    <w:rsid w:val="00695167"/>
    <w:rsid w:val="006966F2"/>
    <w:rsid w:val="00697DA2"/>
    <w:rsid w:val="006A1922"/>
    <w:rsid w:val="006A1B79"/>
    <w:rsid w:val="006A6590"/>
    <w:rsid w:val="006A6FF3"/>
    <w:rsid w:val="006B0D32"/>
    <w:rsid w:val="006B1150"/>
    <w:rsid w:val="006B26E3"/>
    <w:rsid w:val="006B37DC"/>
    <w:rsid w:val="006B5A09"/>
    <w:rsid w:val="006B5A52"/>
    <w:rsid w:val="006B6EDD"/>
    <w:rsid w:val="006C0448"/>
    <w:rsid w:val="006C40A4"/>
    <w:rsid w:val="006C655B"/>
    <w:rsid w:val="006C705D"/>
    <w:rsid w:val="006C77FE"/>
    <w:rsid w:val="006D0626"/>
    <w:rsid w:val="006D165D"/>
    <w:rsid w:val="006D1CA1"/>
    <w:rsid w:val="006D317C"/>
    <w:rsid w:val="006D44E8"/>
    <w:rsid w:val="006E05A5"/>
    <w:rsid w:val="006E0A44"/>
    <w:rsid w:val="006E1613"/>
    <w:rsid w:val="006E315D"/>
    <w:rsid w:val="006F0CB9"/>
    <w:rsid w:val="006F3607"/>
    <w:rsid w:val="006F3A81"/>
    <w:rsid w:val="006F435A"/>
    <w:rsid w:val="006F6A4F"/>
    <w:rsid w:val="006F6D0B"/>
    <w:rsid w:val="006F755F"/>
    <w:rsid w:val="006F7A66"/>
    <w:rsid w:val="006F7EE4"/>
    <w:rsid w:val="00705AC1"/>
    <w:rsid w:val="0070675C"/>
    <w:rsid w:val="0070764D"/>
    <w:rsid w:val="00707F34"/>
    <w:rsid w:val="00710753"/>
    <w:rsid w:val="00710B2A"/>
    <w:rsid w:val="00710CE1"/>
    <w:rsid w:val="007123C3"/>
    <w:rsid w:val="007126B0"/>
    <w:rsid w:val="007127B2"/>
    <w:rsid w:val="007153F1"/>
    <w:rsid w:val="00715763"/>
    <w:rsid w:val="007158DE"/>
    <w:rsid w:val="007176C9"/>
    <w:rsid w:val="00721F6F"/>
    <w:rsid w:val="0072363B"/>
    <w:rsid w:val="00723E69"/>
    <w:rsid w:val="00724637"/>
    <w:rsid w:val="00724678"/>
    <w:rsid w:val="00725268"/>
    <w:rsid w:val="00730BA2"/>
    <w:rsid w:val="00730F0E"/>
    <w:rsid w:val="007315DD"/>
    <w:rsid w:val="00733392"/>
    <w:rsid w:val="0073514D"/>
    <w:rsid w:val="0073549F"/>
    <w:rsid w:val="00735ACA"/>
    <w:rsid w:val="0073637B"/>
    <w:rsid w:val="0073791D"/>
    <w:rsid w:val="00737B88"/>
    <w:rsid w:val="00740D80"/>
    <w:rsid w:val="007411DB"/>
    <w:rsid w:val="00741DC2"/>
    <w:rsid w:val="00742087"/>
    <w:rsid w:val="00743558"/>
    <w:rsid w:val="00744E52"/>
    <w:rsid w:val="00745776"/>
    <w:rsid w:val="00745AB2"/>
    <w:rsid w:val="0074644C"/>
    <w:rsid w:val="00746AE2"/>
    <w:rsid w:val="00747131"/>
    <w:rsid w:val="00747BDF"/>
    <w:rsid w:val="0075042F"/>
    <w:rsid w:val="007508D5"/>
    <w:rsid w:val="00750C07"/>
    <w:rsid w:val="00755086"/>
    <w:rsid w:val="007565F3"/>
    <w:rsid w:val="0076024F"/>
    <w:rsid w:val="007622D9"/>
    <w:rsid w:val="00762520"/>
    <w:rsid w:val="00762807"/>
    <w:rsid w:val="00762CC3"/>
    <w:rsid w:val="007656D8"/>
    <w:rsid w:val="00765EC3"/>
    <w:rsid w:val="00765FE6"/>
    <w:rsid w:val="00767358"/>
    <w:rsid w:val="00772C5E"/>
    <w:rsid w:val="00772E79"/>
    <w:rsid w:val="0077412E"/>
    <w:rsid w:val="007747EA"/>
    <w:rsid w:val="00774CE6"/>
    <w:rsid w:val="0077510B"/>
    <w:rsid w:val="00775D18"/>
    <w:rsid w:val="007773FD"/>
    <w:rsid w:val="007801BE"/>
    <w:rsid w:val="00781973"/>
    <w:rsid w:val="00781DE7"/>
    <w:rsid w:val="00782D0B"/>
    <w:rsid w:val="00782EC7"/>
    <w:rsid w:val="0078529D"/>
    <w:rsid w:val="00787D96"/>
    <w:rsid w:val="00787FCD"/>
    <w:rsid w:val="007903FD"/>
    <w:rsid w:val="007934B5"/>
    <w:rsid w:val="00794744"/>
    <w:rsid w:val="007950BE"/>
    <w:rsid w:val="007956CC"/>
    <w:rsid w:val="007963EF"/>
    <w:rsid w:val="00796F76"/>
    <w:rsid w:val="00797972"/>
    <w:rsid w:val="007A0DF5"/>
    <w:rsid w:val="007A1CDB"/>
    <w:rsid w:val="007A2E58"/>
    <w:rsid w:val="007A41C8"/>
    <w:rsid w:val="007A6C23"/>
    <w:rsid w:val="007A75B5"/>
    <w:rsid w:val="007B0399"/>
    <w:rsid w:val="007B1BB6"/>
    <w:rsid w:val="007B476E"/>
    <w:rsid w:val="007B51FA"/>
    <w:rsid w:val="007B67FB"/>
    <w:rsid w:val="007B69CF"/>
    <w:rsid w:val="007C1A4A"/>
    <w:rsid w:val="007C2B8A"/>
    <w:rsid w:val="007C7167"/>
    <w:rsid w:val="007C7722"/>
    <w:rsid w:val="007D022F"/>
    <w:rsid w:val="007D0880"/>
    <w:rsid w:val="007D10F7"/>
    <w:rsid w:val="007D2A89"/>
    <w:rsid w:val="007D393F"/>
    <w:rsid w:val="007D4122"/>
    <w:rsid w:val="007D66FC"/>
    <w:rsid w:val="007D7ED4"/>
    <w:rsid w:val="007E04F0"/>
    <w:rsid w:val="007E0968"/>
    <w:rsid w:val="007E2EED"/>
    <w:rsid w:val="007E350F"/>
    <w:rsid w:val="007E3EBF"/>
    <w:rsid w:val="007E3F55"/>
    <w:rsid w:val="007E4980"/>
    <w:rsid w:val="007E62BA"/>
    <w:rsid w:val="007E66A9"/>
    <w:rsid w:val="007F44F9"/>
    <w:rsid w:val="007F6618"/>
    <w:rsid w:val="007F6687"/>
    <w:rsid w:val="007F71DC"/>
    <w:rsid w:val="00800502"/>
    <w:rsid w:val="00801E20"/>
    <w:rsid w:val="00801F28"/>
    <w:rsid w:val="00804008"/>
    <w:rsid w:val="00805200"/>
    <w:rsid w:val="00806E7A"/>
    <w:rsid w:val="00807340"/>
    <w:rsid w:val="00812363"/>
    <w:rsid w:val="0081543D"/>
    <w:rsid w:val="008167C7"/>
    <w:rsid w:val="00817361"/>
    <w:rsid w:val="00820C66"/>
    <w:rsid w:val="00822943"/>
    <w:rsid w:val="008242EC"/>
    <w:rsid w:val="00824304"/>
    <w:rsid w:val="008252BE"/>
    <w:rsid w:val="0082692E"/>
    <w:rsid w:val="00827F14"/>
    <w:rsid w:val="008301E4"/>
    <w:rsid w:val="008312E3"/>
    <w:rsid w:val="008313E4"/>
    <w:rsid w:val="008318E9"/>
    <w:rsid w:val="00831B8F"/>
    <w:rsid w:val="00831C24"/>
    <w:rsid w:val="008333BE"/>
    <w:rsid w:val="00833487"/>
    <w:rsid w:val="0083495D"/>
    <w:rsid w:val="00836FCD"/>
    <w:rsid w:val="00840E89"/>
    <w:rsid w:val="008420BF"/>
    <w:rsid w:val="00842FF9"/>
    <w:rsid w:val="00844007"/>
    <w:rsid w:val="008453F1"/>
    <w:rsid w:val="00845927"/>
    <w:rsid w:val="00846319"/>
    <w:rsid w:val="00846648"/>
    <w:rsid w:val="00853224"/>
    <w:rsid w:val="008544A0"/>
    <w:rsid w:val="00856DE9"/>
    <w:rsid w:val="00860713"/>
    <w:rsid w:val="0086138F"/>
    <w:rsid w:val="00862348"/>
    <w:rsid w:val="00862900"/>
    <w:rsid w:val="00864295"/>
    <w:rsid w:val="00866EC0"/>
    <w:rsid w:val="00870968"/>
    <w:rsid w:val="00876013"/>
    <w:rsid w:val="008766A7"/>
    <w:rsid w:val="00876D58"/>
    <w:rsid w:val="008771B4"/>
    <w:rsid w:val="008775DD"/>
    <w:rsid w:val="00877CE4"/>
    <w:rsid w:val="00881E93"/>
    <w:rsid w:val="00882E16"/>
    <w:rsid w:val="00883752"/>
    <w:rsid w:val="00894229"/>
    <w:rsid w:val="00894534"/>
    <w:rsid w:val="008A0E42"/>
    <w:rsid w:val="008A0E47"/>
    <w:rsid w:val="008A3BA1"/>
    <w:rsid w:val="008A4F42"/>
    <w:rsid w:val="008A5433"/>
    <w:rsid w:val="008A6C98"/>
    <w:rsid w:val="008A6E60"/>
    <w:rsid w:val="008A7985"/>
    <w:rsid w:val="008B1B9A"/>
    <w:rsid w:val="008B4BE1"/>
    <w:rsid w:val="008B55BF"/>
    <w:rsid w:val="008B6103"/>
    <w:rsid w:val="008B63D2"/>
    <w:rsid w:val="008B678D"/>
    <w:rsid w:val="008C0E94"/>
    <w:rsid w:val="008C23C3"/>
    <w:rsid w:val="008C26FD"/>
    <w:rsid w:val="008C3A3A"/>
    <w:rsid w:val="008C5020"/>
    <w:rsid w:val="008C531C"/>
    <w:rsid w:val="008C59FC"/>
    <w:rsid w:val="008C5BE7"/>
    <w:rsid w:val="008C5C39"/>
    <w:rsid w:val="008C7CAC"/>
    <w:rsid w:val="008D116D"/>
    <w:rsid w:val="008D32AF"/>
    <w:rsid w:val="008D3733"/>
    <w:rsid w:val="008D6CB2"/>
    <w:rsid w:val="008E110C"/>
    <w:rsid w:val="008E1E09"/>
    <w:rsid w:val="008E2002"/>
    <w:rsid w:val="008E220D"/>
    <w:rsid w:val="008E2E4B"/>
    <w:rsid w:val="008E3353"/>
    <w:rsid w:val="008E33B0"/>
    <w:rsid w:val="008E4060"/>
    <w:rsid w:val="008E59BF"/>
    <w:rsid w:val="008E5B4E"/>
    <w:rsid w:val="008E64BE"/>
    <w:rsid w:val="008E7128"/>
    <w:rsid w:val="008F1054"/>
    <w:rsid w:val="008F3203"/>
    <w:rsid w:val="008F4510"/>
    <w:rsid w:val="008F4AB0"/>
    <w:rsid w:val="009010C7"/>
    <w:rsid w:val="00901285"/>
    <w:rsid w:val="0090221C"/>
    <w:rsid w:val="00902A8A"/>
    <w:rsid w:val="00902ABC"/>
    <w:rsid w:val="00903059"/>
    <w:rsid w:val="0090412F"/>
    <w:rsid w:val="00905A78"/>
    <w:rsid w:val="00906150"/>
    <w:rsid w:val="0090746E"/>
    <w:rsid w:val="009114ED"/>
    <w:rsid w:val="00911DA5"/>
    <w:rsid w:val="00912F28"/>
    <w:rsid w:val="009142F0"/>
    <w:rsid w:val="00914AB8"/>
    <w:rsid w:val="00915839"/>
    <w:rsid w:val="00915B7E"/>
    <w:rsid w:val="009163A4"/>
    <w:rsid w:val="0091676A"/>
    <w:rsid w:val="00920AF6"/>
    <w:rsid w:val="00920CD7"/>
    <w:rsid w:val="00921858"/>
    <w:rsid w:val="009219A4"/>
    <w:rsid w:val="00921D83"/>
    <w:rsid w:val="00931698"/>
    <w:rsid w:val="00932595"/>
    <w:rsid w:val="00933017"/>
    <w:rsid w:val="00933291"/>
    <w:rsid w:val="009334A0"/>
    <w:rsid w:val="00933FA7"/>
    <w:rsid w:val="00936B21"/>
    <w:rsid w:val="009407BF"/>
    <w:rsid w:val="009415AE"/>
    <w:rsid w:val="009420F5"/>
    <w:rsid w:val="00944ABB"/>
    <w:rsid w:val="009467B4"/>
    <w:rsid w:val="009471D1"/>
    <w:rsid w:val="00950DFD"/>
    <w:rsid w:val="0095211E"/>
    <w:rsid w:val="009528A5"/>
    <w:rsid w:val="00953E23"/>
    <w:rsid w:val="0095523B"/>
    <w:rsid w:val="00956F39"/>
    <w:rsid w:val="009572B6"/>
    <w:rsid w:val="00962CFB"/>
    <w:rsid w:val="009651AF"/>
    <w:rsid w:val="00966E62"/>
    <w:rsid w:val="00970942"/>
    <w:rsid w:val="00974C13"/>
    <w:rsid w:val="00974F15"/>
    <w:rsid w:val="009752C7"/>
    <w:rsid w:val="00975FDE"/>
    <w:rsid w:val="00976838"/>
    <w:rsid w:val="00976DF2"/>
    <w:rsid w:val="009779BA"/>
    <w:rsid w:val="00977A5A"/>
    <w:rsid w:val="00983084"/>
    <w:rsid w:val="009833AD"/>
    <w:rsid w:val="0098362E"/>
    <w:rsid w:val="00985325"/>
    <w:rsid w:val="0098572E"/>
    <w:rsid w:val="00985BAC"/>
    <w:rsid w:val="00987CBF"/>
    <w:rsid w:val="009904D8"/>
    <w:rsid w:val="00992425"/>
    <w:rsid w:val="009A29D6"/>
    <w:rsid w:val="009A3A4B"/>
    <w:rsid w:val="009A4101"/>
    <w:rsid w:val="009A531D"/>
    <w:rsid w:val="009A6FAC"/>
    <w:rsid w:val="009A7EB3"/>
    <w:rsid w:val="009B05D8"/>
    <w:rsid w:val="009B06D2"/>
    <w:rsid w:val="009B0EBE"/>
    <w:rsid w:val="009B2953"/>
    <w:rsid w:val="009B3430"/>
    <w:rsid w:val="009B3BC5"/>
    <w:rsid w:val="009B410F"/>
    <w:rsid w:val="009B4679"/>
    <w:rsid w:val="009B5120"/>
    <w:rsid w:val="009B6081"/>
    <w:rsid w:val="009C3793"/>
    <w:rsid w:val="009C3DAD"/>
    <w:rsid w:val="009C3EDC"/>
    <w:rsid w:val="009C44E4"/>
    <w:rsid w:val="009C53BF"/>
    <w:rsid w:val="009C5CB3"/>
    <w:rsid w:val="009C616F"/>
    <w:rsid w:val="009D0BF0"/>
    <w:rsid w:val="009D1C5F"/>
    <w:rsid w:val="009D3669"/>
    <w:rsid w:val="009D4D6A"/>
    <w:rsid w:val="009D5806"/>
    <w:rsid w:val="009D6756"/>
    <w:rsid w:val="009D786A"/>
    <w:rsid w:val="009D7ACF"/>
    <w:rsid w:val="009E0087"/>
    <w:rsid w:val="009E58D7"/>
    <w:rsid w:val="009E5A9F"/>
    <w:rsid w:val="009E5BB6"/>
    <w:rsid w:val="009E6146"/>
    <w:rsid w:val="009E7762"/>
    <w:rsid w:val="009F028B"/>
    <w:rsid w:val="009F03CC"/>
    <w:rsid w:val="009F04DD"/>
    <w:rsid w:val="009F3121"/>
    <w:rsid w:val="009F3165"/>
    <w:rsid w:val="009F4B9B"/>
    <w:rsid w:val="009F4F87"/>
    <w:rsid w:val="009F5659"/>
    <w:rsid w:val="009F7342"/>
    <w:rsid w:val="009F7380"/>
    <w:rsid w:val="009F7480"/>
    <w:rsid w:val="00A00FC2"/>
    <w:rsid w:val="00A02BCD"/>
    <w:rsid w:val="00A0529B"/>
    <w:rsid w:val="00A054AC"/>
    <w:rsid w:val="00A06437"/>
    <w:rsid w:val="00A06C18"/>
    <w:rsid w:val="00A06DB7"/>
    <w:rsid w:val="00A07337"/>
    <w:rsid w:val="00A07749"/>
    <w:rsid w:val="00A1115B"/>
    <w:rsid w:val="00A12FEB"/>
    <w:rsid w:val="00A13714"/>
    <w:rsid w:val="00A14B63"/>
    <w:rsid w:val="00A150F8"/>
    <w:rsid w:val="00A151D3"/>
    <w:rsid w:val="00A15D2C"/>
    <w:rsid w:val="00A16533"/>
    <w:rsid w:val="00A216A3"/>
    <w:rsid w:val="00A216F7"/>
    <w:rsid w:val="00A21E8B"/>
    <w:rsid w:val="00A23D25"/>
    <w:rsid w:val="00A247B1"/>
    <w:rsid w:val="00A25750"/>
    <w:rsid w:val="00A2583E"/>
    <w:rsid w:val="00A25F8A"/>
    <w:rsid w:val="00A355A9"/>
    <w:rsid w:val="00A403E6"/>
    <w:rsid w:val="00A415CD"/>
    <w:rsid w:val="00A418E3"/>
    <w:rsid w:val="00A43A06"/>
    <w:rsid w:val="00A473D2"/>
    <w:rsid w:val="00A50876"/>
    <w:rsid w:val="00A50F3C"/>
    <w:rsid w:val="00A52352"/>
    <w:rsid w:val="00A52F95"/>
    <w:rsid w:val="00A5516A"/>
    <w:rsid w:val="00A5542F"/>
    <w:rsid w:val="00A55B6C"/>
    <w:rsid w:val="00A6016C"/>
    <w:rsid w:val="00A6056B"/>
    <w:rsid w:val="00A72B62"/>
    <w:rsid w:val="00A743AB"/>
    <w:rsid w:val="00A753F8"/>
    <w:rsid w:val="00A76434"/>
    <w:rsid w:val="00A7715E"/>
    <w:rsid w:val="00A775A1"/>
    <w:rsid w:val="00A83A87"/>
    <w:rsid w:val="00A861AE"/>
    <w:rsid w:val="00A87655"/>
    <w:rsid w:val="00A87D3B"/>
    <w:rsid w:val="00A87FA3"/>
    <w:rsid w:val="00A91A30"/>
    <w:rsid w:val="00A9292F"/>
    <w:rsid w:val="00A934F5"/>
    <w:rsid w:val="00A93E66"/>
    <w:rsid w:val="00A95FDA"/>
    <w:rsid w:val="00A9660D"/>
    <w:rsid w:val="00AA1F4F"/>
    <w:rsid w:val="00AA212F"/>
    <w:rsid w:val="00AA267F"/>
    <w:rsid w:val="00AA287E"/>
    <w:rsid w:val="00AA4117"/>
    <w:rsid w:val="00AA48A5"/>
    <w:rsid w:val="00AA79DB"/>
    <w:rsid w:val="00AB14F2"/>
    <w:rsid w:val="00AB1D61"/>
    <w:rsid w:val="00AB3E49"/>
    <w:rsid w:val="00AB4678"/>
    <w:rsid w:val="00AB49F1"/>
    <w:rsid w:val="00AB7B73"/>
    <w:rsid w:val="00AC4BED"/>
    <w:rsid w:val="00AC5FC8"/>
    <w:rsid w:val="00AD02AA"/>
    <w:rsid w:val="00AD0D9A"/>
    <w:rsid w:val="00AD0DFF"/>
    <w:rsid w:val="00AD0E97"/>
    <w:rsid w:val="00AD2B52"/>
    <w:rsid w:val="00AD2FB5"/>
    <w:rsid w:val="00AD310F"/>
    <w:rsid w:val="00AD4AE4"/>
    <w:rsid w:val="00AD5B6E"/>
    <w:rsid w:val="00AD62B0"/>
    <w:rsid w:val="00AD685C"/>
    <w:rsid w:val="00AE1866"/>
    <w:rsid w:val="00AE341C"/>
    <w:rsid w:val="00AE532A"/>
    <w:rsid w:val="00AE54F0"/>
    <w:rsid w:val="00AF0336"/>
    <w:rsid w:val="00AF0E6E"/>
    <w:rsid w:val="00AF1E91"/>
    <w:rsid w:val="00AF3D63"/>
    <w:rsid w:val="00B0033F"/>
    <w:rsid w:val="00B01713"/>
    <w:rsid w:val="00B01AB0"/>
    <w:rsid w:val="00B02568"/>
    <w:rsid w:val="00B02586"/>
    <w:rsid w:val="00B02B96"/>
    <w:rsid w:val="00B0597F"/>
    <w:rsid w:val="00B05EA3"/>
    <w:rsid w:val="00B061D8"/>
    <w:rsid w:val="00B0725B"/>
    <w:rsid w:val="00B072C2"/>
    <w:rsid w:val="00B1140B"/>
    <w:rsid w:val="00B1357A"/>
    <w:rsid w:val="00B1407E"/>
    <w:rsid w:val="00B14E92"/>
    <w:rsid w:val="00B16A5B"/>
    <w:rsid w:val="00B200C5"/>
    <w:rsid w:val="00B207A3"/>
    <w:rsid w:val="00B2237C"/>
    <w:rsid w:val="00B236E6"/>
    <w:rsid w:val="00B23857"/>
    <w:rsid w:val="00B24E8B"/>
    <w:rsid w:val="00B25BD8"/>
    <w:rsid w:val="00B27487"/>
    <w:rsid w:val="00B300C9"/>
    <w:rsid w:val="00B343F8"/>
    <w:rsid w:val="00B36EDA"/>
    <w:rsid w:val="00B4020C"/>
    <w:rsid w:val="00B413FF"/>
    <w:rsid w:val="00B41C7A"/>
    <w:rsid w:val="00B421DD"/>
    <w:rsid w:val="00B45F84"/>
    <w:rsid w:val="00B50389"/>
    <w:rsid w:val="00B51406"/>
    <w:rsid w:val="00B517E1"/>
    <w:rsid w:val="00B532D1"/>
    <w:rsid w:val="00B5401D"/>
    <w:rsid w:val="00B548E3"/>
    <w:rsid w:val="00B554B7"/>
    <w:rsid w:val="00B560EE"/>
    <w:rsid w:val="00B561DA"/>
    <w:rsid w:val="00B5685B"/>
    <w:rsid w:val="00B57B49"/>
    <w:rsid w:val="00B619B9"/>
    <w:rsid w:val="00B62C7B"/>
    <w:rsid w:val="00B63036"/>
    <w:rsid w:val="00B63854"/>
    <w:rsid w:val="00B642CE"/>
    <w:rsid w:val="00B64D64"/>
    <w:rsid w:val="00B64F3C"/>
    <w:rsid w:val="00B65AB9"/>
    <w:rsid w:val="00B67D58"/>
    <w:rsid w:val="00B70E28"/>
    <w:rsid w:val="00B71247"/>
    <w:rsid w:val="00B72119"/>
    <w:rsid w:val="00B727D1"/>
    <w:rsid w:val="00B72A57"/>
    <w:rsid w:val="00B74908"/>
    <w:rsid w:val="00B74E35"/>
    <w:rsid w:val="00B75530"/>
    <w:rsid w:val="00B75C04"/>
    <w:rsid w:val="00B76C0A"/>
    <w:rsid w:val="00B76DCB"/>
    <w:rsid w:val="00B77976"/>
    <w:rsid w:val="00B7798D"/>
    <w:rsid w:val="00B81562"/>
    <w:rsid w:val="00B853D3"/>
    <w:rsid w:val="00B85921"/>
    <w:rsid w:val="00B85FEC"/>
    <w:rsid w:val="00B87541"/>
    <w:rsid w:val="00B92DBF"/>
    <w:rsid w:val="00B92DF8"/>
    <w:rsid w:val="00B93461"/>
    <w:rsid w:val="00B936DC"/>
    <w:rsid w:val="00B94242"/>
    <w:rsid w:val="00B95413"/>
    <w:rsid w:val="00BA178D"/>
    <w:rsid w:val="00BA1B02"/>
    <w:rsid w:val="00BA2550"/>
    <w:rsid w:val="00BA4DC9"/>
    <w:rsid w:val="00BA533A"/>
    <w:rsid w:val="00BA5436"/>
    <w:rsid w:val="00BA5ED7"/>
    <w:rsid w:val="00BA5F0A"/>
    <w:rsid w:val="00BA6E55"/>
    <w:rsid w:val="00BB0512"/>
    <w:rsid w:val="00BB0993"/>
    <w:rsid w:val="00BB22AA"/>
    <w:rsid w:val="00BB2A32"/>
    <w:rsid w:val="00BB3F3C"/>
    <w:rsid w:val="00BB48FC"/>
    <w:rsid w:val="00BB49AA"/>
    <w:rsid w:val="00BB5D8E"/>
    <w:rsid w:val="00BB7FED"/>
    <w:rsid w:val="00BC0088"/>
    <w:rsid w:val="00BC080D"/>
    <w:rsid w:val="00BC09CB"/>
    <w:rsid w:val="00BC18E9"/>
    <w:rsid w:val="00BC1AB1"/>
    <w:rsid w:val="00BC3FA7"/>
    <w:rsid w:val="00BC4EB7"/>
    <w:rsid w:val="00BC554F"/>
    <w:rsid w:val="00BC778B"/>
    <w:rsid w:val="00BC77D8"/>
    <w:rsid w:val="00BD1325"/>
    <w:rsid w:val="00BD2B04"/>
    <w:rsid w:val="00BD372B"/>
    <w:rsid w:val="00BD4FC1"/>
    <w:rsid w:val="00BD7256"/>
    <w:rsid w:val="00BD7FEB"/>
    <w:rsid w:val="00BE24FA"/>
    <w:rsid w:val="00BE34F7"/>
    <w:rsid w:val="00BE3C8E"/>
    <w:rsid w:val="00BE4012"/>
    <w:rsid w:val="00BE4136"/>
    <w:rsid w:val="00BE5617"/>
    <w:rsid w:val="00BE5A9E"/>
    <w:rsid w:val="00BE6729"/>
    <w:rsid w:val="00BE798A"/>
    <w:rsid w:val="00BE7B9E"/>
    <w:rsid w:val="00BF012A"/>
    <w:rsid w:val="00BF0444"/>
    <w:rsid w:val="00BF11A6"/>
    <w:rsid w:val="00BF2010"/>
    <w:rsid w:val="00BF353B"/>
    <w:rsid w:val="00BF45BE"/>
    <w:rsid w:val="00BF6D55"/>
    <w:rsid w:val="00BF7153"/>
    <w:rsid w:val="00C0111D"/>
    <w:rsid w:val="00C032C6"/>
    <w:rsid w:val="00C04267"/>
    <w:rsid w:val="00C05360"/>
    <w:rsid w:val="00C05C19"/>
    <w:rsid w:val="00C06160"/>
    <w:rsid w:val="00C0658E"/>
    <w:rsid w:val="00C0672B"/>
    <w:rsid w:val="00C102FD"/>
    <w:rsid w:val="00C10FBD"/>
    <w:rsid w:val="00C1372D"/>
    <w:rsid w:val="00C14E10"/>
    <w:rsid w:val="00C15B98"/>
    <w:rsid w:val="00C16E59"/>
    <w:rsid w:val="00C177A8"/>
    <w:rsid w:val="00C20120"/>
    <w:rsid w:val="00C20824"/>
    <w:rsid w:val="00C20FAC"/>
    <w:rsid w:val="00C22B04"/>
    <w:rsid w:val="00C23008"/>
    <w:rsid w:val="00C230C7"/>
    <w:rsid w:val="00C2473F"/>
    <w:rsid w:val="00C27585"/>
    <w:rsid w:val="00C33794"/>
    <w:rsid w:val="00C338B9"/>
    <w:rsid w:val="00C36710"/>
    <w:rsid w:val="00C36BE9"/>
    <w:rsid w:val="00C37047"/>
    <w:rsid w:val="00C37883"/>
    <w:rsid w:val="00C41211"/>
    <w:rsid w:val="00C429A5"/>
    <w:rsid w:val="00C433F9"/>
    <w:rsid w:val="00C438BC"/>
    <w:rsid w:val="00C442AF"/>
    <w:rsid w:val="00C444A7"/>
    <w:rsid w:val="00C45329"/>
    <w:rsid w:val="00C454A8"/>
    <w:rsid w:val="00C45B12"/>
    <w:rsid w:val="00C467DC"/>
    <w:rsid w:val="00C47491"/>
    <w:rsid w:val="00C510A1"/>
    <w:rsid w:val="00C5476E"/>
    <w:rsid w:val="00C55552"/>
    <w:rsid w:val="00C5557F"/>
    <w:rsid w:val="00C6014F"/>
    <w:rsid w:val="00C60FC0"/>
    <w:rsid w:val="00C61147"/>
    <w:rsid w:val="00C62B3B"/>
    <w:rsid w:val="00C65170"/>
    <w:rsid w:val="00C65807"/>
    <w:rsid w:val="00C65928"/>
    <w:rsid w:val="00C66026"/>
    <w:rsid w:val="00C663E2"/>
    <w:rsid w:val="00C67A27"/>
    <w:rsid w:val="00C67A59"/>
    <w:rsid w:val="00C7133C"/>
    <w:rsid w:val="00C71B92"/>
    <w:rsid w:val="00C72A77"/>
    <w:rsid w:val="00C73B9D"/>
    <w:rsid w:val="00C76188"/>
    <w:rsid w:val="00C7758A"/>
    <w:rsid w:val="00C77E65"/>
    <w:rsid w:val="00C8161C"/>
    <w:rsid w:val="00C829C4"/>
    <w:rsid w:val="00C843D5"/>
    <w:rsid w:val="00C84D36"/>
    <w:rsid w:val="00C85906"/>
    <w:rsid w:val="00C85B8F"/>
    <w:rsid w:val="00C90B07"/>
    <w:rsid w:val="00C919A1"/>
    <w:rsid w:val="00C92D93"/>
    <w:rsid w:val="00C934A7"/>
    <w:rsid w:val="00C936AE"/>
    <w:rsid w:val="00C94D49"/>
    <w:rsid w:val="00C954A2"/>
    <w:rsid w:val="00C96CAC"/>
    <w:rsid w:val="00C970A7"/>
    <w:rsid w:val="00C97248"/>
    <w:rsid w:val="00CA28C5"/>
    <w:rsid w:val="00CA2E22"/>
    <w:rsid w:val="00CA4A6D"/>
    <w:rsid w:val="00CA4D61"/>
    <w:rsid w:val="00CA653D"/>
    <w:rsid w:val="00CA6B44"/>
    <w:rsid w:val="00CA7FB9"/>
    <w:rsid w:val="00CB0FEA"/>
    <w:rsid w:val="00CB2718"/>
    <w:rsid w:val="00CB40E8"/>
    <w:rsid w:val="00CB4248"/>
    <w:rsid w:val="00CB4832"/>
    <w:rsid w:val="00CB526D"/>
    <w:rsid w:val="00CB55EA"/>
    <w:rsid w:val="00CB7436"/>
    <w:rsid w:val="00CB7DDC"/>
    <w:rsid w:val="00CC29CA"/>
    <w:rsid w:val="00CC345E"/>
    <w:rsid w:val="00CC46A2"/>
    <w:rsid w:val="00CC510E"/>
    <w:rsid w:val="00CC51D2"/>
    <w:rsid w:val="00CC6EAD"/>
    <w:rsid w:val="00CD1262"/>
    <w:rsid w:val="00CD20FC"/>
    <w:rsid w:val="00CD247B"/>
    <w:rsid w:val="00CD2F0E"/>
    <w:rsid w:val="00CD30A8"/>
    <w:rsid w:val="00CD3451"/>
    <w:rsid w:val="00CD6ED7"/>
    <w:rsid w:val="00CD74F4"/>
    <w:rsid w:val="00CD798D"/>
    <w:rsid w:val="00CE0605"/>
    <w:rsid w:val="00CE103D"/>
    <w:rsid w:val="00CE19F1"/>
    <w:rsid w:val="00CE62D9"/>
    <w:rsid w:val="00CF1F49"/>
    <w:rsid w:val="00CF2966"/>
    <w:rsid w:val="00CF42DC"/>
    <w:rsid w:val="00D001F8"/>
    <w:rsid w:val="00D0148A"/>
    <w:rsid w:val="00D024DF"/>
    <w:rsid w:val="00D02DB9"/>
    <w:rsid w:val="00D03588"/>
    <w:rsid w:val="00D04207"/>
    <w:rsid w:val="00D11519"/>
    <w:rsid w:val="00D12954"/>
    <w:rsid w:val="00D20D99"/>
    <w:rsid w:val="00D215F5"/>
    <w:rsid w:val="00D21AF6"/>
    <w:rsid w:val="00D2205B"/>
    <w:rsid w:val="00D2287E"/>
    <w:rsid w:val="00D24738"/>
    <w:rsid w:val="00D24855"/>
    <w:rsid w:val="00D24D11"/>
    <w:rsid w:val="00D25FF3"/>
    <w:rsid w:val="00D2684D"/>
    <w:rsid w:val="00D30A40"/>
    <w:rsid w:val="00D336A3"/>
    <w:rsid w:val="00D34487"/>
    <w:rsid w:val="00D34DC8"/>
    <w:rsid w:val="00D35237"/>
    <w:rsid w:val="00D35786"/>
    <w:rsid w:val="00D36149"/>
    <w:rsid w:val="00D41095"/>
    <w:rsid w:val="00D43150"/>
    <w:rsid w:val="00D43537"/>
    <w:rsid w:val="00D4412A"/>
    <w:rsid w:val="00D44497"/>
    <w:rsid w:val="00D46384"/>
    <w:rsid w:val="00D46C13"/>
    <w:rsid w:val="00D47C13"/>
    <w:rsid w:val="00D503B4"/>
    <w:rsid w:val="00D564E4"/>
    <w:rsid w:val="00D57A63"/>
    <w:rsid w:val="00D6169E"/>
    <w:rsid w:val="00D62D6C"/>
    <w:rsid w:val="00D63532"/>
    <w:rsid w:val="00D63C63"/>
    <w:rsid w:val="00D64155"/>
    <w:rsid w:val="00D64F4F"/>
    <w:rsid w:val="00D67950"/>
    <w:rsid w:val="00D67AFC"/>
    <w:rsid w:val="00D67DC8"/>
    <w:rsid w:val="00D70AA5"/>
    <w:rsid w:val="00D7105B"/>
    <w:rsid w:val="00D735BD"/>
    <w:rsid w:val="00D7401E"/>
    <w:rsid w:val="00D82D17"/>
    <w:rsid w:val="00D8470F"/>
    <w:rsid w:val="00D87AAD"/>
    <w:rsid w:val="00D9007C"/>
    <w:rsid w:val="00D9164B"/>
    <w:rsid w:val="00D9425A"/>
    <w:rsid w:val="00D948D1"/>
    <w:rsid w:val="00D96432"/>
    <w:rsid w:val="00D9745F"/>
    <w:rsid w:val="00D97FA2"/>
    <w:rsid w:val="00DA3F70"/>
    <w:rsid w:val="00DA3F73"/>
    <w:rsid w:val="00DA58B3"/>
    <w:rsid w:val="00DA5DBA"/>
    <w:rsid w:val="00DA5E52"/>
    <w:rsid w:val="00DA638E"/>
    <w:rsid w:val="00DA6E82"/>
    <w:rsid w:val="00DB1436"/>
    <w:rsid w:val="00DB4D98"/>
    <w:rsid w:val="00DB7140"/>
    <w:rsid w:val="00DC0BB2"/>
    <w:rsid w:val="00DC0F24"/>
    <w:rsid w:val="00DC13AF"/>
    <w:rsid w:val="00DC3D45"/>
    <w:rsid w:val="00DC5E8B"/>
    <w:rsid w:val="00DD1321"/>
    <w:rsid w:val="00DD1AAD"/>
    <w:rsid w:val="00DD22E1"/>
    <w:rsid w:val="00DD458D"/>
    <w:rsid w:val="00DD754A"/>
    <w:rsid w:val="00DE1B6C"/>
    <w:rsid w:val="00DE216A"/>
    <w:rsid w:val="00DE24CF"/>
    <w:rsid w:val="00DE2D6A"/>
    <w:rsid w:val="00DE4286"/>
    <w:rsid w:val="00DE448B"/>
    <w:rsid w:val="00DE4DF3"/>
    <w:rsid w:val="00DE7A17"/>
    <w:rsid w:val="00DE7A5B"/>
    <w:rsid w:val="00DF0606"/>
    <w:rsid w:val="00DF25C0"/>
    <w:rsid w:val="00DF4629"/>
    <w:rsid w:val="00DF4E0B"/>
    <w:rsid w:val="00DF5883"/>
    <w:rsid w:val="00DF5946"/>
    <w:rsid w:val="00DF6A91"/>
    <w:rsid w:val="00E022A3"/>
    <w:rsid w:val="00E026C7"/>
    <w:rsid w:val="00E0317A"/>
    <w:rsid w:val="00E04F0C"/>
    <w:rsid w:val="00E071F9"/>
    <w:rsid w:val="00E1292A"/>
    <w:rsid w:val="00E12A5E"/>
    <w:rsid w:val="00E1576F"/>
    <w:rsid w:val="00E17380"/>
    <w:rsid w:val="00E17665"/>
    <w:rsid w:val="00E17DC7"/>
    <w:rsid w:val="00E2235A"/>
    <w:rsid w:val="00E23598"/>
    <w:rsid w:val="00E23924"/>
    <w:rsid w:val="00E2420C"/>
    <w:rsid w:val="00E275D8"/>
    <w:rsid w:val="00E3399F"/>
    <w:rsid w:val="00E34205"/>
    <w:rsid w:val="00E35563"/>
    <w:rsid w:val="00E35CAE"/>
    <w:rsid w:val="00E35F49"/>
    <w:rsid w:val="00E36CA5"/>
    <w:rsid w:val="00E371D4"/>
    <w:rsid w:val="00E41886"/>
    <w:rsid w:val="00E423E2"/>
    <w:rsid w:val="00E42A65"/>
    <w:rsid w:val="00E458F7"/>
    <w:rsid w:val="00E47AD1"/>
    <w:rsid w:val="00E510F8"/>
    <w:rsid w:val="00E520E8"/>
    <w:rsid w:val="00E53338"/>
    <w:rsid w:val="00E54D01"/>
    <w:rsid w:val="00E555E9"/>
    <w:rsid w:val="00E565C4"/>
    <w:rsid w:val="00E579C9"/>
    <w:rsid w:val="00E603A0"/>
    <w:rsid w:val="00E60E66"/>
    <w:rsid w:val="00E61506"/>
    <w:rsid w:val="00E62E56"/>
    <w:rsid w:val="00E6337D"/>
    <w:rsid w:val="00E677AE"/>
    <w:rsid w:val="00E70714"/>
    <w:rsid w:val="00E7121B"/>
    <w:rsid w:val="00E71757"/>
    <w:rsid w:val="00E735DB"/>
    <w:rsid w:val="00E739F8"/>
    <w:rsid w:val="00E73CB3"/>
    <w:rsid w:val="00E74D3E"/>
    <w:rsid w:val="00E76E49"/>
    <w:rsid w:val="00E77650"/>
    <w:rsid w:val="00E80D7C"/>
    <w:rsid w:val="00E81E6E"/>
    <w:rsid w:val="00E826E1"/>
    <w:rsid w:val="00E8306D"/>
    <w:rsid w:val="00E85283"/>
    <w:rsid w:val="00E85E0C"/>
    <w:rsid w:val="00E8693D"/>
    <w:rsid w:val="00E919CC"/>
    <w:rsid w:val="00E9482F"/>
    <w:rsid w:val="00E94BA5"/>
    <w:rsid w:val="00EA2AF3"/>
    <w:rsid w:val="00EA3104"/>
    <w:rsid w:val="00EA3734"/>
    <w:rsid w:val="00EA5BF5"/>
    <w:rsid w:val="00EA60E5"/>
    <w:rsid w:val="00EB01E4"/>
    <w:rsid w:val="00EB02F3"/>
    <w:rsid w:val="00EB0451"/>
    <w:rsid w:val="00EB11BF"/>
    <w:rsid w:val="00EB2077"/>
    <w:rsid w:val="00EB5D39"/>
    <w:rsid w:val="00EB5D8F"/>
    <w:rsid w:val="00EB701A"/>
    <w:rsid w:val="00EC0D25"/>
    <w:rsid w:val="00EC1546"/>
    <w:rsid w:val="00EC3204"/>
    <w:rsid w:val="00EC42A1"/>
    <w:rsid w:val="00EC4DBA"/>
    <w:rsid w:val="00EC4EC3"/>
    <w:rsid w:val="00EC5559"/>
    <w:rsid w:val="00EC63AC"/>
    <w:rsid w:val="00ED0239"/>
    <w:rsid w:val="00ED0D9E"/>
    <w:rsid w:val="00ED2A22"/>
    <w:rsid w:val="00ED524A"/>
    <w:rsid w:val="00ED5AC9"/>
    <w:rsid w:val="00ED65F3"/>
    <w:rsid w:val="00ED7DA4"/>
    <w:rsid w:val="00EE377C"/>
    <w:rsid w:val="00EE3904"/>
    <w:rsid w:val="00EE476E"/>
    <w:rsid w:val="00EE5205"/>
    <w:rsid w:val="00EE6C95"/>
    <w:rsid w:val="00EE7916"/>
    <w:rsid w:val="00EF0064"/>
    <w:rsid w:val="00EF09B4"/>
    <w:rsid w:val="00EF30C4"/>
    <w:rsid w:val="00EF4744"/>
    <w:rsid w:val="00EF4D0A"/>
    <w:rsid w:val="00EF540E"/>
    <w:rsid w:val="00EF5E9E"/>
    <w:rsid w:val="00EF7B03"/>
    <w:rsid w:val="00F055FB"/>
    <w:rsid w:val="00F07231"/>
    <w:rsid w:val="00F07E19"/>
    <w:rsid w:val="00F107C1"/>
    <w:rsid w:val="00F131F5"/>
    <w:rsid w:val="00F137B8"/>
    <w:rsid w:val="00F142F7"/>
    <w:rsid w:val="00F166B6"/>
    <w:rsid w:val="00F167CC"/>
    <w:rsid w:val="00F16EB2"/>
    <w:rsid w:val="00F174FB"/>
    <w:rsid w:val="00F2018B"/>
    <w:rsid w:val="00F21296"/>
    <w:rsid w:val="00F238D1"/>
    <w:rsid w:val="00F23F87"/>
    <w:rsid w:val="00F25057"/>
    <w:rsid w:val="00F274C2"/>
    <w:rsid w:val="00F30BF0"/>
    <w:rsid w:val="00F33269"/>
    <w:rsid w:val="00F3459D"/>
    <w:rsid w:val="00F35806"/>
    <w:rsid w:val="00F371C1"/>
    <w:rsid w:val="00F374FC"/>
    <w:rsid w:val="00F40D36"/>
    <w:rsid w:val="00F412DF"/>
    <w:rsid w:val="00F44D61"/>
    <w:rsid w:val="00F468F8"/>
    <w:rsid w:val="00F5069F"/>
    <w:rsid w:val="00F518D0"/>
    <w:rsid w:val="00F51A29"/>
    <w:rsid w:val="00F52092"/>
    <w:rsid w:val="00F524A9"/>
    <w:rsid w:val="00F53B44"/>
    <w:rsid w:val="00F53CD7"/>
    <w:rsid w:val="00F54A66"/>
    <w:rsid w:val="00F5589A"/>
    <w:rsid w:val="00F57C7D"/>
    <w:rsid w:val="00F60C44"/>
    <w:rsid w:val="00F62654"/>
    <w:rsid w:val="00F64F85"/>
    <w:rsid w:val="00F67035"/>
    <w:rsid w:val="00F71457"/>
    <w:rsid w:val="00F731E3"/>
    <w:rsid w:val="00F73A05"/>
    <w:rsid w:val="00F73AD0"/>
    <w:rsid w:val="00F76A20"/>
    <w:rsid w:val="00F8158E"/>
    <w:rsid w:val="00F833D1"/>
    <w:rsid w:val="00F84F7A"/>
    <w:rsid w:val="00F853CB"/>
    <w:rsid w:val="00F867DE"/>
    <w:rsid w:val="00F91D39"/>
    <w:rsid w:val="00F93E8F"/>
    <w:rsid w:val="00F94F14"/>
    <w:rsid w:val="00F951A4"/>
    <w:rsid w:val="00F95729"/>
    <w:rsid w:val="00F9759D"/>
    <w:rsid w:val="00F97B1D"/>
    <w:rsid w:val="00FA143D"/>
    <w:rsid w:val="00FA2C71"/>
    <w:rsid w:val="00FA6C68"/>
    <w:rsid w:val="00FB0737"/>
    <w:rsid w:val="00FB0E75"/>
    <w:rsid w:val="00FB18AE"/>
    <w:rsid w:val="00FB18FE"/>
    <w:rsid w:val="00FB1C31"/>
    <w:rsid w:val="00FB2946"/>
    <w:rsid w:val="00FB3092"/>
    <w:rsid w:val="00FB3AEB"/>
    <w:rsid w:val="00FB6EA7"/>
    <w:rsid w:val="00FB7D18"/>
    <w:rsid w:val="00FB7FEA"/>
    <w:rsid w:val="00FC0430"/>
    <w:rsid w:val="00FC2343"/>
    <w:rsid w:val="00FC3487"/>
    <w:rsid w:val="00FC4E21"/>
    <w:rsid w:val="00FC5DB6"/>
    <w:rsid w:val="00FC6DF1"/>
    <w:rsid w:val="00FC7C98"/>
    <w:rsid w:val="00FD02FE"/>
    <w:rsid w:val="00FD0385"/>
    <w:rsid w:val="00FD11B6"/>
    <w:rsid w:val="00FD1DDF"/>
    <w:rsid w:val="00FD38C1"/>
    <w:rsid w:val="00FD5521"/>
    <w:rsid w:val="00FD7938"/>
    <w:rsid w:val="00FE10C2"/>
    <w:rsid w:val="00FE17CB"/>
    <w:rsid w:val="00FE22A5"/>
    <w:rsid w:val="00FE24A9"/>
    <w:rsid w:val="00FE368A"/>
    <w:rsid w:val="00FE3F6B"/>
    <w:rsid w:val="00FE77D5"/>
    <w:rsid w:val="00FF05C4"/>
    <w:rsid w:val="00FF0970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FECC23"/>
  <w15:docId w15:val="{EA457452-6D0C-4A55-B633-5D88E385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A2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F4510"/>
    <w:pPr>
      <w:keepNext/>
      <w:widowControl/>
      <w:overflowPunct/>
      <w:spacing w:line="480" w:lineRule="auto"/>
      <w:jc w:val="center"/>
      <w:outlineLvl w:val="0"/>
    </w:pPr>
    <w:rPr>
      <w:rFonts w:ascii="Courier" w:eastAsia="Times New Roman" w:hAnsi="Courier"/>
      <w:kern w:val="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67F"/>
    <w:rPr>
      <w:rFonts w:ascii="Tahoma" w:hAnsi="Tahoma" w:cs="Tahoma"/>
      <w:kern w:val="28"/>
      <w:sz w:val="16"/>
      <w:szCs w:val="16"/>
    </w:rPr>
  </w:style>
  <w:style w:type="paragraph" w:styleId="NoSpacing">
    <w:name w:val="No Spacing"/>
    <w:uiPriority w:val="1"/>
    <w:qFormat/>
    <w:rsid w:val="00AA41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2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944"/>
    <w:rPr>
      <w:rFonts w:ascii="Times New Roman" w:hAnsi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2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944"/>
    <w:rPr>
      <w:rFonts w:ascii="Times New Roman" w:hAnsi="Times New Roman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F4510"/>
    <w:rPr>
      <w:rFonts w:ascii="Courier" w:eastAsia="Times New Roman" w:hAnsi="Courier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B32C-8A8A-4C2B-AA8D-3FD6F610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382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Kristina Larson</cp:lastModifiedBy>
  <cp:revision>13</cp:revision>
  <cp:lastPrinted>2022-11-07T20:47:00Z</cp:lastPrinted>
  <dcterms:created xsi:type="dcterms:W3CDTF">2022-10-27T15:43:00Z</dcterms:created>
  <dcterms:modified xsi:type="dcterms:W3CDTF">2022-11-07T20:50:00Z</dcterms:modified>
</cp:coreProperties>
</file>